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7B" w:rsidRDefault="005C7B7B" w:rsidP="005C7B7B">
      <w:pPr>
        <w:widowControl/>
        <w:spacing w:line="240" w:lineRule="exact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3190"/>
        <w:gridCol w:w="2730"/>
        <w:gridCol w:w="3652"/>
      </w:tblGrid>
      <w:tr w:rsidR="005C7B7B" w:rsidRPr="005F1CDF" w:rsidTr="005F0B53">
        <w:tc>
          <w:tcPr>
            <w:tcW w:w="3190" w:type="dxa"/>
            <w:shd w:val="clear" w:color="auto" w:fill="auto"/>
          </w:tcPr>
          <w:p w:rsidR="005C7B7B" w:rsidRPr="005F0B53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  <w:shd w:val="clear" w:color="auto" w:fill="auto"/>
          </w:tcPr>
          <w:p w:rsidR="005C7B7B" w:rsidRPr="005F0B53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УТВЕРЖДЕН</w:t>
            </w:r>
          </w:p>
          <w:p w:rsidR="009C6F53" w:rsidRPr="005F1CDF" w:rsidRDefault="009C6F53" w:rsidP="005F0B53">
            <w:pPr>
              <w:widowControl/>
              <w:spacing w:line="240" w:lineRule="exac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C7B7B" w:rsidRPr="005F1CDF" w:rsidTr="005F0B53">
        <w:tc>
          <w:tcPr>
            <w:tcW w:w="3190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приказом комитета здравоохранения</w:t>
            </w:r>
          </w:p>
        </w:tc>
      </w:tr>
      <w:tr w:rsidR="005C7B7B" w:rsidRPr="005F1CDF" w:rsidTr="005F0B53">
        <w:tc>
          <w:tcPr>
            <w:tcW w:w="3190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  <w:shd w:val="clear" w:color="auto" w:fill="auto"/>
          </w:tcPr>
          <w:p w:rsidR="005C7B7B" w:rsidRPr="005F1CDF" w:rsidRDefault="005C7B7B" w:rsidP="005F0B53">
            <w:pPr>
              <w:widowControl/>
              <w:spacing w:line="240" w:lineRule="exac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Волгоградской области </w:t>
            </w:r>
          </w:p>
          <w:p w:rsidR="005C7B7B" w:rsidRPr="005F1CDF" w:rsidRDefault="009C6F53" w:rsidP="005F0B53">
            <w:pPr>
              <w:widowControl/>
              <w:spacing w:line="240" w:lineRule="exac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от</w:t>
            </w:r>
            <w:r w:rsidR="005C7B7B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___            №_____</w:t>
            </w:r>
          </w:p>
        </w:tc>
      </w:tr>
    </w:tbl>
    <w:p w:rsidR="001033FD" w:rsidRPr="005F1CDF" w:rsidRDefault="001033FD" w:rsidP="009474DD">
      <w:pPr>
        <w:widowControl/>
        <w:spacing w:line="240" w:lineRule="exact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45D6D" w:rsidRPr="005F1CDF" w:rsidRDefault="00D45D6D" w:rsidP="009474DD">
      <w:pPr>
        <w:widowControl/>
        <w:spacing w:line="240" w:lineRule="exact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</w:p>
    <w:p w:rsidR="00E07D13" w:rsidRPr="005F1CDF" w:rsidRDefault="00E07D13" w:rsidP="005C7B7B">
      <w:pPr>
        <w:spacing w:line="240" w:lineRule="exact"/>
        <w:jc w:val="both"/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E07D13" w:rsidRPr="005F1CDF" w:rsidRDefault="00E07D13" w:rsidP="00D45D6D">
      <w:pPr>
        <w:rPr>
          <w:sz w:val="28"/>
          <w:szCs w:val="28"/>
        </w:rPr>
      </w:pPr>
    </w:p>
    <w:p w:rsidR="00D45D6D" w:rsidRPr="005F1CDF" w:rsidRDefault="00D45D6D" w:rsidP="00D45D6D">
      <w:pPr>
        <w:jc w:val="center"/>
        <w:rPr>
          <w:rFonts w:ascii="Times New Roman" w:hAnsi="Times New Roman"/>
          <w:caps/>
          <w:sz w:val="28"/>
          <w:szCs w:val="28"/>
        </w:rPr>
      </w:pPr>
      <w:r w:rsidRPr="005F1CDF">
        <w:rPr>
          <w:rFonts w:ascii="Times New Roman" w:hAnsi="Times New Roman"/>
          <w:caps/>
          <w:sz w:val="28"/>
          <w:szCs w:val="28"/>
        </w:rPr>
        <w:t>Регламент</w:t>
      </w:r>
    </w:p>
    <w:p w:rsidR="009B52BA" w:rsidRPr="005F1CDF" w:rsidRDefault="00D45D6D" w:rsidP="00D45D6D">
      <w:pPr>
        <w:jc w:val="center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hAnsi="Times New Roman"/>
          <w:bCs/>
          <w:sz w:val="28"/>
          <w:szCs w:val="28"/>
        </w:rPr>
        <w:t>информационного взаимодействия участников системы обеспечения</w:t>
      </w:r>
      <w:r w:rsidR="00D71E28" w:rsidRPr="005F1CDF">
        <w:rPr>
          <w:rFonts w:ascii="Times New Roman" w:hAnsi="Times New Roman"/>
          <w:bCs/>
          <w:sz w:val="28"/>
          <w:szCs w:val="28"/>
        </w:rPr>
        <w:t xml:space="preserve"> </w:t>
      </w:r>
      <w:r w:rsidR="007E2BAE" w:rsidRPr="005F1CDF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="009B52BA" w:rsidRPr="005F1CDF">
        <w:rPr>
          <w:rFonts w:ascii="Times New Roman" w:hAnsi="Times New Roman"/>
          <w:bCs/>
          <w:sz w:val="28"/>
          <w:szCs w:val="28"/>
        </w:rPr>
        <w:t xml:space="preserve">лекарственными препаратами в амбулаторных условиях </w:t>
      </w:r>
    </w:p>
    <w:p w:rsidR="00D45D6D" w:rsidRPr="005F1CDF" w:rsidRDefault="00D71E28" w:rsidP="00D45D6D">
      <w:pPr>
        <w:jc w:val="center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hAnsi="Times New Roman"/>
          <w:bCs/>
          <w:sz w:val="28"/>
          <w:szCs w:val="28"/>
        </w:rPr>
        <w:t xml:space="preserve">в течение одного года </w:t>
      </w:r>
    </w:p>
    <w:p w:rsidR="001033FD" w:rsidRPr="005F1CDF" w:rsidRDefault="001033FD" w:rsidP="001033FD">
      <w:pPr>
        <w:jc w:val="right"/>
        <w:rPr>
          <w:rFonts w:ascii="Times New Roman" w:hAnsi="Times New Roman"/>
          <w:bCs/>
          <w:sz w:val="28"/>
          <w:szCs w:val="28"/>
        </w:rPr>
      </w:pPr>
    </w:p>
    <w:p w:rsidR="001033FD" w:rsidRPr="005F1CDF" w:rsidRDefault="001033FD" w:rsidP="001033FD">
      <w:pPr>
        <w:jc w:val="right"/>
        <w:rPr>
          <w:rFonts w:ascii="Times New Roman" w:hAnsi="Times New Roman"/>
          <w:bCs/>
          <w:sz w:val="28"/>
          <w:szCs w:val="28"/>
        </w:rPr>
      </w:pPr>
    </w:p>
    <w:p w:rsidR="007A251C" w:rsidRPr="005F1CDF" w:rsidRDefault="00E07D13" w:rsidP="00A102B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1CDF">
        <w:rPr>
          <w:rFonts w:ascii="Times New Roman" w:hAnsi="Times New Roman"/>
          <w:b/>
          <w:bCs/>
          <w:sz w:val="28"/>
          <w:szCs w:val="28"/>
        </w:rPr>
        <w:br w:type="page"/>
      </w:r>
      <w:r w:rsidR="007A251C" w:rsidRPr="005F1CDF">
        <w:rPr>
          <w:rFonts w:ascii="Times New Roman" w:hAnsi="Times New Roman"/>
          <w:b/>
          <w:bCs/>
          <w:sz w:val="28"/>
          <w:szCs w:val="28"/>
        </w:rPr>
        <w:lastRenderedPageBreak/>
        <w:t>1. Принятые сокращения</w:t>
      </w:r>
    </w:p>
    <w:p w:rsidR="007A251C" w:rsidRPr="005F1CDF" w:rsidRDefault="007A251C" w:rsidP="009B52BA">
      <w:pPr>
        <w:jc w:val="both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hAnsi="Times New Roman"/>
          <w:sz w:val="28"/>
          <w:szCs w:val="28"/>
        </w:rPr>
        <w:t xml:space="preserve">В </w:t>
      </w:r>
      <w:r w:rsidR="002B6232" w:rsidRPr="005F1CDF">
        <w:rPr>
          <w:rFonts w:ascii="Times New Roman" w:hAnsi="Times New Roman"/>
          <w:sz w:val="28"/>
          <w:szCs w:val="28"/>
        </w:rPr>
        <w:t xml:space="preserve">Регламенте </w:t>
      </w:r>
      <w:r w:rsidR="00C65F50" w:rsidRPr="005F1CDF">
        <w:rPr>
          <w:rFonts w:ascii="Times New Roman" w:hAnsi="Times New Roman"/>
          <w:bCs/>
          <w:sz w:val="28"/>
          <w:szCs w:val="28"/>
        </w:rPr>
        <w:t xml:space="preserve">информационного взаимодействия участников системы обеспечения </w:t>
      </w:r>
      <w:r w:rsidR="009B52BA" w:rsidRPr="005F1CDF">
        <w:rPr>
          <w:rFonts w:ascii="Times New Roman" w:hAnsi="Times New Roman"/>
          <w:bCs/>
          <w:sz w:val="28"/>
          <w:szCs w:val="28"/>
        </w:rPr>
        <w:t>лекарственными препаратами в амбулаторных условиях                         в течение одного года</w:t>
      </w:r>
      <w:r w:rsidR="00C65F50" w:rsidRPr="005F1CDF">
        <w:rPr>
          <w:rFonts w:ascii="Times New Roman" w:hAnsi="Times New Roman"/>
          <w:bCs/>
          <w:sz w:val="28"/>
          <w:szCs w:val="28"/>
        </w:rPr>
        <w:t xml:space="preserve"> </w:t>
      </w:r>
      <w:r w:rsidRPr="005F1CDF">
        <w:rPr>
          <w:rFonts w:ascii="Times New Roman" w:hAnsi="Times New Roman"/>
          <w:sz w:val="28"/>
          <w:szCs w:val="28"/>
        </w:rPr>
        <w:t>приняты следующие сокращения:</w:t>
      </w:r>
    </w:p>
    <w:p w:rsidR="00D45D6D" w:rsidRPr="005F1CDF" w:rsidRDefault="00D45D6D" w:rsidP="00D17E2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2552"/>
        <w:gridCol w:w="6804"/>
      </w:tblGrid>
      <w:tr w:rsidR="00B40D60" w:rsidRPr="005F1CDF" w:rsidTr="006B28D1">
        <w:tc>
          <w:tcPr>
            <w:tcW w:w="2552" w:type="dxa"/>
          </w:tcPr>
          <w:p w:rsidR="00B40D60" w:rsidRPr="005F1CDF" w:rsidRDefault="00191FE1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CDF">
              <w:rPr>
                <w:rFonts w:ascii="Times New Roman" w:hAnsi="Times New Roman"/>
                <w:sz w:val="28"/>
                <w:szCs w:val="28"/>
              </w:rPr>
              <w:t>Облздрав</w:t>
            </w:r>
            <w:proofErr w:type="spellEnd"/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Логист</w:t>
            </w: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10F5B" w:rsidRPr="005F1CDF" w:rsidRDefault="00A10F5B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10F5B" w:rsidRPr="005F1CDF" w:rsidRDefault="00A10F5B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10F5B" w:rsidRPr="005F1CDF" w:rsidRDefault="00A10F5B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10F5B" w:rsidRPr="005F1CDF" w:rsidRDefault="00A10F5B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B40D60" w:rsidRPr="005F1CDF" w:rsidRDefault="002B6232" w:rsidP="00E20E1A">
            <w:pPr>
              <w:pStyle w:val="a6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Комитет</w:t>
            </w:r>
            <w:r w:rsidR="00B40D60" w:rsidRPr="005F1CDF">
              <w:rPr>
                <w:rFonts w:ascii="Times New Roman" w:hAnsi="Times New Roman"/>
                <w:sz w:val="28"/>
                <w:szCs w:val="28"/>
              </w:rPr>
              <w:t xml:space="preserve"> здравоохранения Волгоградской области</w:t>
            </w:r>
          </w:p>
          <w:p w:rsidR="00B40D60" w:rsidRPr="005F1CDF" w:rsidRDefault="00B40D60" w:rsidP="00E20E1A">
            <w:pPr>
              <w:pStyle w:val="a6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5349" w:rsidRPr="005F1CDF" w:rsidRDefault="00A10F5B" w:rsidP="00FE3192">
            <w:pPr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Организация, оказывающая услуги по </w:t>
            </w:r>
            <w:r w:rsidR="00FE3192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хранению, учету, доставке и отпуску</w:t>
            </w: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лекарственных препаратов </w:t>
            </w:r>
            <w:r w:rsidR="007E2BAE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         </w:t>
            </w: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в аптечные организации</w:t>
            </w:r>
            <w:r w:rsidR="005757E4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, </w:t>
            </w: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с которыми заключены договоры об обеспечении </w:t>
            </w:r>
            <w:r w:rsidR="00717630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лекарственными препаратами </w:t>
            </w:r>
            <w:r w:rsidR="0071763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лиц, </w:t>
            </w:r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ангиопластика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со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катетерная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абляция по поводу сердечно-сосудистых заболеваний</w:t>
            </w:r>
            <w:proofErr w:type="gramEnd"/>
          </w:p>
        </w:tc>
      </w:tr>
      <w:tr w:rsidR="00875349" w:rsidRPr="005F1CDF" w:rsidTr="006614C6">
        <w:trPr>
          <w:trHeight w:val="1010"/>
        </w:trPr>
        <w:tc>
          <w:tcPr>
            <w:tcW w:w="2552" w:type="dxa"/>
          </w:tcPr>
          <w:p w:rsidR="00875349" w:rsidRPr="005F1CDF" w:rsidRDefault="00191FE1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Дирекция</w:t>
            </w:r>
          </w:p>
        </w:tc>
        <w:tc>
          <w:tcPr>
            <w:tcW w:w="6804" w:type="dxa"/>
          </w:tcPr>
          <w:p w:rsidR="00875349" w:rsidRPr="005F1CDF" w:rsidRDefault="00875349" w:rsidP="00E20E1A">
            <w:pPr>
              <w:pStyle w:val="a6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 xml:space="preserve">Государственное казенное учреждение "Дирекция </w:t>
            </w:r>
            <w:r w:rsidR="007D2F27" w:rsidRPr="005F1CDF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>по обеспечению деятельности государственных учреждений здравоохранения Волгоградской области"</w:t>
            </w:r>
          </w:p>
          <w:p w:rsidR="00C1683C" w:rsidRPr="005F1CDF" w:rsidRDefault="00C1683C" w:rsidP="00E20E1A">
            <w:pPr>
              <w:pStyle w:val="a6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E5714A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АО</w:t>
            </w: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E07D13" w:rsidRPr="005F1CDF" w:rsidRDefault="00E5714A" w:rsidP="00C65F50">
            <w:pPr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>Аптечная организация,</w:t>
            </w:r>
            <w:r w:rsidRPr="005F1CDF">
              <w:rPr>
                <w:rFonts w:ascii="Calibri" w:eastAsia="Calibri" w:hAnsi="Calibri"/>
                <w:kern w:val="0"/>
                <w:sz w:val="22"/>
                <w:szCs w:val="22"/>
                <w:lang w:eastAsia="en-US"/>
              </w:rPr>
              <w:t xml:space="preserve"> </w:t>
            </w:r>
            <w:r w:rsidRPr="005F1CDF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в которой производится</w:t>
            </w:r>
            <w:r w:rsidR="00C65F50" w:rsidRPr="005F1CDF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 xml:space="preserve"> отпуск по рецептам </w:t>
            </w:r>
            <w:r w:rsidRPr="005F1CDF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 xml:space="preserve">лекарственных препаратов </w:t>
            </w:r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лицам,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ангиопластика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</w:t>
            </w:r>
            <w:r w:rsidR="007E2BAE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</w:t>
            </w:r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со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катетерная</w:t>
            </w:r>
            <w:proofErr w:type="spellEnd"/>
            <w:r w:rsidR="00C65F5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абляция по поводу сердечно-сосудистых заболеваний</w:t>
            </w:r>
            <w:proofErr w:type="gramEnd"/>
          </w:p>
        </w:tc>
      </w:tr>
      <w:tr w:rsidR="003005C4" w:rsidRPr="005F1CDF" w:rsidTr="006B28D1">
        <w:tc>
          <w:tcPr>
            <w:tcW w:w="2552" w:type="dxa"/>
          </w:tcPr>
          <w:p w:rsidR="003005C4" w:rsidRPr="005F1CDF" w:rsidRDefault="003005C4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Стационар</w:t>
            </w:r>
          </w:p>
        </w:tc>
        <w:tc>
          <w:tcPr>
            <w:tcW w:w="6804" w:type="dxa"/>
          </w:tcPr>
          <w:p w:rsidR="003005C4" w:rsidRPr="00A124FF" w:rsidRDefault="003005C4" w:rsidP="00F03ED0">
            <w:pPr>
              <w:suppressAutoHyphens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</w:pPr>
            <w:r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 xml:space="preserve">Медицинская организация, </w:t>
            </w:r>
            <w:r w:rsidR="008262F8"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>оказывающая медицинскую</w:t>
            </w:r>
            <w:r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 xml:space="preserve"> помощь</w:t>
            </w:r>
            <w:r w:rsidR="008262F8"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 xml:space="preserve"> в стационар</w:t>
            </w:r>
            <w:r w:rsidR="0082402B"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 xml:space="preserve">ных условиях пациентам </w:t>
            </w:r>
            <w:r w:rsidR="00F03ED0"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val="en-US" w:eastAsia="ru-RU"/>
              </w:rPr>
              <w:t>c</w:t>
            </w:r>
            <w:r w:rsidR="00F03ED0" w:rsidRPr="005F1CDF">
              <w:rPr>
                <w:rFonts w:ascii="Times New Roman" w:eastAsia="Times New Roman" w:hAnsi="Times New Roman" w:cs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F03ED0" w:rsidRPr="005F1CDF">
              <w:rPr>
                <w:rFonts w:ascii="Times New Roman" w:hAnsi="Times New Roman"/>
                <w:bCs/>
                <w:sz w:val="28"/>
                <w:szCs w:val="28"/>
              </w:rPr>
              <w:t>остром</w:t>
            </w:r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нарушение мозгового кровообращения, инфаркт</w:t>
            </w:r>
            <w:r w:rsidR="00F03ED0" w:rsidRPr="005F1CDF">
              <w:rPr>
                <w:rFonts w:ascii="Times New Roman" w:hAnsi="Times New Roman"/>
                <w:bCs/>
                <w:sz w:val="28"/>
                <w:szCs w:val="28"/>
              </w:rPr>
              <w:t>ом</w:t>
            </w:r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миокарда, аортокоронарным</w:t>
            </w:r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шунтирование</w:t>
            </w:r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</w:t>
            </w:r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>стикой</w:t>
            </w:r>
            <w:proofErr w:type="spellEnd"/>
            <w:r w:rsidR="00F03ED0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</w:t>
            </w:r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со </w:t>
            </w:r>
            <w:proofErr w:type="spellStart"/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катетерной</w:t>
            </w:r>
            <w:proofErr w:type="spellEnd"/>
            <w:r w:rsidR="008849D3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абляцией</w:t>
            </w:r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по поводу </w:t>
            </w:r>
            <w:proofErr w:type="spellStart"/>
            <w:proofErr w:type="gramStart"/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>сердечно-сосудистых</w:t>
            </w:r>
            <w:proofErr w:type="spellEnd"/>
            <w:proofErr w:type="gramEnd"/>
            <w:r w:rsidR="0082402B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заболеваний</w:t>
            </w: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 xml:space="preserve">Регламент </w:t>
            </w:r>
          </w:p>
        </w:tc>
        <w:tc>
          <w:tcPr>
            <w:tcW w:w="6804" w:type="dxa"/>
          </w:tcPr>
          <w:p w:rsidR="00717630" w:rsidRPr="005F1CDF" w:rsidRDefault="00C22B2D" w:rsidP="00717630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Регламент </w:t>
            </w:r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информационного взаимодействия участников системы обеспечения в течение одного года в амбулаторных условиях лекарственными препаратами в соответствии с перечнем, утвержденным Министерством здравоохранения Российской Федерации, лиц, которые перенесли острое нарушение мозгового кровообращения, инфаркт миокарда, а также которым были выполнены </w:t>
            </w:r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аортокоронарное шунтирование, </w:t>
            </w:r>
            <w:proofErr w:type="spellStart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ангиопластика</w:t>
            </w:r>
            <w:proofErr w:type="spellEnd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со </w:t>
            </w:r>
            <w:proofErr w:type="spellStart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катетерная</w:t>
            </w:r>
            <w:proofErr w:type="spellEnd"/>
            <w:r w:rsidR="00EC3099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абляция по поводу сердечно-сосудистых заболеваний</w:t>
            </w:r>
            <w:proofErr w:type="gramEnd"/>
          </w:p>
          <w:p w:rsidR="00B40D60" w:rsidRPr="005F1CDF" w:rsidRDefault="00B40D60" w:rsidP="00C22B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7E0635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 </w:t>
            </w:r>
          </w:p>
        </w:tc>
        <w:tc>
          <w:tcPr>
            <w:tcW w:w="6804" w:type="dxa"/>
          </w:tcPr>
          <w:p w:rsidR="00B40D60" w:rsidRPr="005F1CDF" w:rsidRDefault="00076F42" w:rsidP="00C22B2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proofErr w:type="gramStart"/>
            <w:r w:rsidRPr="005F1CDF">
              <w:rPr>
                <w:rFonts w:ascii="Times New Roman" w:hAnsi="Times New Roman"/>
                <w:sz w:val="28"/>
                <w:szCs w:val="28"/>
              </w:rPr>
              <w:t>Медицинская организация</w:t>
            </w:r>
            <w:r w:rsidR="00EE6870" w:rsidRPr="005F1CDF">
              <w:rPr>
                <w:rFonts w:ascii="Times New Roman" w:hAnsi="Times New Roman"/>
                <w:sz w:val="28"/>
                <w:szCs w:val="28"/>
              </w:rPr>
              <w:t>,</w:t>
            </w:r>
            <w:r w:rsidR="007E0635" w:rsidRPr="005F1CDF">
              <w:rPr>
                <w:rFonts w:ascii="Times New Roman" w:hAnsi="Times New Roman"/>
                <w:sz w:val="28"/>
                <w:szCs w:val="28"/>
              </w:rPr>
              <w:t xml:space="preserve"> включенная </w:t>
            </w:r>
            <w:r w:rsidR="00EE6870" w:rsidRPr="005F1CDF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7E0635" w:rsidRPr="005F1CDF">
              <w:rPr>
                <w:rFonts w:ascii="Times New Roman" w:hAnsi="Times New Roman"/>
                <w:sz w:val="28"/>
                <w:szCs w:val="28"/>
              </w:rPr>
              <w:t>в т</w:t>
            </w:r>
            <w:r w:rsidR="00C45978" w:rsidRPr="005F1CDF">
              <w:rPr>
                <w:rFonts w:ascii="Times New Roman" w:hAnsi="Times New Roman"/>
                <w:sz w:val="28"/>
                <w:szCs w:val="28"/>
              </w:rPr>
              <w:t xml:space="preserve">ерриториальный регистр медицинских организаций, имеющих право на оказание первичной медико-санитарной и медико-генетической помощи отдельным категориям граждан в части обеспечения необходимыми лекарственными препаратами за счет средств федерального бюджета </w:t>
            </w:r>
            <w:r w:rsidR="00C22B2D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и </w:t>
            </w:r>
            <w:r w:rsidR="007E0635"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т</w:t>
            </w:r>
            <w:r w:rsidR="004D2083" w:rsidRPr="005F1CDF">
              <w:rPr>
                <w:rFonts w:ascii="Times New Roman" w:hAnsi="Times New Roman"/>
                <w:sz w:val="28"/>
                <w:szCs w:val="28"/>
              </w:rPr>
              <w:t>ерриториальный регистр учреждений здравоохранения, имеющих право на оказание первичной медико-санитарной помощи отдельным категориям граждан в части обеспечения необходимыми лекарственными препаратами за счет средств бюджета Волгоградской области</w:t>
            </w:r>
            <w:r w:rsidR="00441C78" w:rsidRPr="005F1CDF">
              <w:rPr>
                <w:rFonts w:ascii="Times New Roman" w:eastAsia="Arial" w:hAnsi="Times New Roman"/>
                <w:sz w:val="28"/>
                <w:szCs w:val="28"/>
              </w:rPr>
              <w:t>, утвержденные</w:t>
            </w:r>
            <w:r w:rsidR="000554D0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приказом</w:t>
            </w:r>
            <w:proofErr w:type="gramEnd"/>
            <w:r w:rsidR="000554D0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5F1CDF">
              <w:rPr>
                <w:rFonts w:ascii="Times New Roman" w:eastAsia="Arial" w:hAnsi="Times New Roman"/>
                <w:sz w:val="28"/>
                <w:szCs w:val="28"/>
              </w:rPr>
              <w:t>Облздрава</w:t>
            </w:r>
            <w:proofErr w:type="spellEnd"/>
          </w:p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FF3768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ЛП</w:t>
            </w:r>
          </w:p>
        </w:tc>
        <w:tc>
          <w:tcPr>
            <w:tcW w:w="6804" w:type="dxa"/>
          </w:tcPr>
          <w:p w:rsidR="00B40D60" w:rsidRPr="005F1CDF" w:rsidRDefault="00EC3099" w:rsidP="00EC3099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Лекарственные препараты</w:t>
            </w: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E07D13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М</w:t>
            </w:r>
            <w:r w:rsidR="00B40D60" w:rsidRPr="005F1CDF">
              <w:rPr>
                <w:rFonts w:ascii="Times New Roman" w:hAnsi="Times New Roman"/>
                <w:sz w:val="28"/>
                <w:szCs w:val="28"/>
              </w:rPr>
              <w:t>НН</w:t>
            </w:r>
          </w:p>
        </w:tc>
        <w:tc>
          <w:tcPr>
            <w:tcW w:w="6804" w:type="dxa"/>
          </w:tcPr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 xml:space="preserve">Международное непатентованное наименование </w:t>
            </w:r>
          </w:p>
          <w:p w:rsidR="00E07D13" w:rsidRPr="005F1CDF" w:rsidRDefault="00E07D13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FD4" w:rsidRPr="005F1CDF" w:rsidTr="006B28D1">
        <w:tc>
          <w:tcPr>
            <w:tcW w:w="2552" w:type="dxa"/>
          </w:tcPr>
          <w:p w:rsidR="00E23FD4" w:rsidRPr="005F1CDF" w:rsidRDefault="00E23FD4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ССЗ</w:t>
            </w:r>
          </w:p>
        </w:tc>
        <w:tc>
          <w:tcPr>
            <w:tcW w:w="6804" w:type="dxa"/>
          </w:tcPr>
          <w:p w:rsidR="00E23FD4" w:rsidRPr="005F1CDF" w:rsidRDefault="00890E0F" w:rsidP="00E20E1A">
            <w:pPr>
              <w:pStyle w:val="a6"/>
              <w:spacing w:after="0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Программа </w:t>
            </w:r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обеспечения в течение одного года </w:t>
            </w:r>
            <w:r w:rsidR="007E2BAE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</w:t>
            </w:r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в амбулаторных условиях лекарственными препаратами в соответствии с перечнем, утвержденным Министерством здравоохранения Российской Федерации,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ангиопластика</w:t>
            </w:r>
            <w:proofErr w:type="spellEnd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со </w:t>
            </w:r>
            <w:proofErr w:type="spellStart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катетерная</w:t>
            </w:r>
            <w:proofErr w:type="spellEnd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абляция по поводу </w:t>
            </w:r>
            <w:proofErr w:type="gramStart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>сердечно-сосудистых</w:t>
            </w:r>
            <w:proofErr w:type="gramEnd"/>
            <w:r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заболеваний</w:t>
            </w:r>
          </w:p>
        </w:tc>
      </w:tr>
      <w:tr w:rsidR="00B40D60" w:rsidRPr="005F1CDF" w:rsidTr="006B28D1">
        <w:trPr>
          <w:trHeight w:val="944"/>
        </w:trPr>
        <w:tc>
          <w:tcPr>
            <w:tcW w:w="2552" w:type="dxa"/>
          </w:tcPr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Справочник лекарственных препаратов</w:t>
            </w:r>
          </w:p>
        </w:tc>
        <w:tc>
          <w:tcPr>
            <w:tcW w:w="6804" w:type="dxa"/>
          </w:tcPr>
          <w:p w:rsidR="009B52BA" w:rsidRPr="005F1CDF" w:rsidRDefault="005402B3" w:rsidP="008D5898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Справочник лекарственных препаратов </w:t>
            </w:r>
            <w:r w:rsidR="009B52BA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                               </w:t>
            </w:r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для медицинского применения для обеспечения </w:t>
            </w:r>
            <w:r w:rsidR="009B52BA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                    </w:t>
            </w:r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в течение одного года в амбулаторных условиях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Pr="005F1CDF">
              <w:rPr>
                <w:rFonts w:ascii="Times New Roman" w:eastAsia="Arial" w:hAnsi="Times New Roman"/>
                <w:sz w:val="28"/>
                <w:szCs w:val="28"/>
              </w:rPr>
              <w:t>ангиопластика</w:t>
            </w:r>
            <w:proofErr w:type="spellEnd"/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коронарных артерий </w:t>
            </w:r>
            <w:r w:rsidR="007E2BAE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                                     </w:t>
            </w:r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со </w:t>
            </w:r>
            <w:proofErr w:type="spellStart"/>
            <w:r w:rsidRPr="005F1CDF">
              <w:rPr>
                <w:rFonts w:ascii="Times New Roman" w:eastAsia="Arial" w:hAnsi="Times New Roman"/>
                <w:sz w:val="28"/>
                <w:szCs w:val="28"/>
              </w:rPr>
              <w:t>стентированием</w:t>
            </w:r>
            <w:proofErr w:type="spellEnd"/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и </w:t>
            </w:r>
            <w:proofErr w:type="spellStart"/>
            <w:r w:rsidRPr="005F1CDF">
              <w:rPr>
                <w:rFonts w:ascii="Times New Roman" w:eastAsia="Arial" w:hAnsi="Times New Roman"/>
                <w:sz w:val="28"/>
                <w:szCs w:val="28"/>
              </w:rPr>
              <w:t>катетерная</w:t>
            </w:r>
            <w:proofErr w:type="spellEnd"/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 абляция по поводу сердечно-сосудистых заболеваний, утвержденный приказом Министерства здравоохранения Российской Федерации </w:t>
            </w:r>
            <w:r w:rsidR="00A37269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от 09 января </w:t>
            </w:r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2020 </w:t>
            </w:r>
            <w:r w:rsidR="00A37269" w:rsidRPr="005F1CDF">
              <w:rPr>
                <w:rFonts w:ascii="Times New Roman" w:eastAsia="Arial" w:hAnsi="Times New Roman"/>
                <w:sz w:val="28"/>
                <w:szCs w:val="28"/>
              </w:rPr>
              <w:t xml:space="preserve">г. </w:t>
            </w:r>
            <w:r w:rsidRPr="005F1CDF">
              <w:rPr>
                <w:rFonts w:ascii="Times New Roman" w:eastAsia="Arial" w:hAnsi="Times New Roman"/>
                <w:sz w:val="28"/>
                <w:szCs w:val="28"/>
              </w:rPr>
              <w:t xml:space="preserve">№ 1н </w:t>
            </w:r>
            <w:r w:rsidR="00474957" w:rsidRPr="005F1CDF">
              <w:rPr>
                <w:rFonts w:ascii="Times New Roman" w:hAnsi="Times New Roman"/>
                <w:sz w:val="28"/>
                <w:szCs w:val="28"/>
              </w:rPr>
              <w:t>"Об утверждении перечня лекарственных препаратов</w:t>
            </w:r>
            <w:proofErr w:type="gramEnd"/>
            <w:r w:rsidR="00474957" w:rsidRPr="005F1CDF">
              <w:rPr>
                <w:rFonts w:ascii="Times New Roman" w:hAnsi="Times New Roman"/>
                <w:sz w:val="28"/>
                <w:szCs w:val="28"/>
              </w:rPr>
              <w:t xml:space="preserve"> для медицинского применения для  обеспечения </w:t>
            </w:r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в течение одного года </w:t>
            </w:r>
            <w:r w:rsidR="009B52BA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            </w:t>
            </w:r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в амбулаторных условиях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>ангиопластика</w:t>
            </w:r>
            <w:proofErr w:type="spellEnd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коронарных артерий со </w:t>
            </w:r>
            <w:proofErr w:type="spellStart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>стентированием</w:t>
            </w:r>
            <w:proofErr w:type="spellEnd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>катетерная</w:t>
            </w:r>
            <w:proofErr w:type="spellEnd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абляция по поводу </w:t>
            </w:r>
            <w:proofErr w:type="spellStart"/>
            <w:proofErr w:type="gramStart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>сердечно-сосудистых</w:t>
            </w:r>
            <w:proofErr w:type="spellEnd"/>
            <w:proofErr w:type="gramEnd"/>
            <w:r w:rsidR="00474957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заболеваний"</w:t>
            </w:r>
            <w:r w:rsidR="00871D22" w:rsidRPr="005F1CD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B52BA" w:rsidRPr="005F1CDF">
              <w:rPr>
                <w:rFonts w:ascii="Times New Roman" w:hAnsi="Times New Roman"/>
                <w:bCs/>
                <w:sz w:val="28"/>
                <w:szCs w:val="28"/>
              </w:rPr>
              <w:t>(далее – приказ № 1н)</w:t>
            </w:r>
          </w:p>
        </w:tc>
      </w:tr>
      <w:tr w:rsidR="00B40D60" w:rsidRPr="005F1CDF" w:rsidTr="006B28D1">
        <w:tc>
          <w:tcPr>
            <w:tcW w:w="2552" w:type="dxa"/>
          </w:tcPr>
          <w:p w:rsidR="00B40D60" w:rsidRPr="005F1CDF" w:rsidRDefault="00B40D60" w:rsidP="00285900">
            <w:pPr>
              <w:pStyle w:val="a6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lastRenderedPageBreak/>
              <w:t>Рецепт</w:t>
            </w:r>
          </w:p>
        </w:tc>
        <w:tc>
          <w:tcPr>
            <w:tcW w:w="6804" w:type="dxa"/>
          </w:tcPr>
          <w:p w:rsidR="00E07D13" w:rsidRPr="005F1CDF" w:rsidRDefault="00B40D60" w:rsidP="006025B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F1CDF">
              <w:rPr>
                <w:rFonts w:ascii="Times New Roman" w:hAnsi="Times New Roman"/>
                <w:sz w:val="28"/>
                <w:szCs w:val="28"/>
              </w:rPr>
              <w:t>Машиночитаемая форма рецепт</w:t>
            </w:r>
            <w:r w:rsidR="00926A76" w:rsidRPr="005F1CDF">
              <w:rPr>
                <w:rFonts w:ascii="Times New Roman" w:hAnsi="Times New Roman"/>
                <w:sz w:val="28"/>
                <w:szCs w:val="28"/>
              </w:rPr>
              <w:t xml:space="preserve">урного бланка формы № </w:t>
            </w:r>
            <w:r w:rsidR="006025B9" w:rsidRPr="005F1CDF">
              <w:rPr>
                <w:rFonts w:ascii="Times New Roman" w:hAnsi="Times New Roman"/>
                <w:sz w:val="28"/>
                <w:szCs w:val="28"/>
              </w:rPr>
              <w:t>148-1/у-04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 xml:space="preserve"> (л), утвержденная </w:t>
            </w:r>
            <w:r w:rsidR="005E0D0B" w:rsidRPr="005F1CDF">
              <w:rPr>
                <w:rFonts w:ascii="Times New Roman" w:hAnsi="Times New Roman"/>
                <w:sz w:val="28"/>
                <w:szCs w:val="28"/>
              </w:rPr>
              <w:t>п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>риказ</w:t>
            </w:r>
            <w:r w:rsidR="006E0076" w:rsidRPr="005F1CDF">
              <w:rPr>
                <w:rFonts w:ascii="Times New Roman" w:hAnsi="Times New Roman"/>
                <w:sz w:val="28"/>
                <w:szCs w:val="28"/>
              </w:rPr>
              <w:t>ом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 xml:space="preserve"> Министерства здравоохранения Российской Ф</w:t>
            </w:r>
            <w:r w:rsidR="00C460AC" w:rsidRPr="005F1CDF">
              <w:rPr>
                <w:rFonts w:ascii="Times New Roman" w:hAnsi="Times New Roman"/>
                <w:sz w:val="28"/>
                <w:szCs w:val="28"/>
              </w:rPr>
              <w:t xml:space="preserve">едерации от 14 января </w:t>
            </w:r>
            <w:r w:rsidR="006025B9" w:rsidRPr="005F1CDF">
              <w:rPr>
                <w:rFonts w:ascii="Times New Roman" w:hAnsi="Times New Roman"/>
                <w:sz w:val="28"/>
                <w:szCs w:val="28"/>
              </w:rPr>
              <w:t>2019</w:t>
            </w:r>
            <w:r w:rsidR="00C460AC" w:rsidRPr="005F1C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6025B9" w:rsidRPr="005F1CDF">
              <w:rPr>
                <w:rFonts w:ascii="Times New Roman" w:hAnsi="Times New Roman"/>
                <w:sz w:val="28"/>
                <w:szCs w:val="28"/>
              </w:rPr>
              <w:t xml:space="preserve"> № 4</w:t>
            </w:r>
            <w:r w:rsidR="00E20E1A" w:rsidRPr="005F1CDF">
              <w:rPr>
                <w:rFonts w:ascii="Times New Roman" w:hAnsi="Times New Roman"/>
                <w:sz w:val="28"/>
                <w:szCs w:val="28"/>
              </w:rPr>
              <w:t>н "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>Об утверж</w:t>
            </w:r>
            <w:r w:rsidR="006025B9" w:rsidRPr="005F1CDF">
              <w:rPr>
                <w:rFonts w:ascii="Times New Roman" w:hAnsi="Times New Roman"/>
                <w:sz w:val="28"/>
                <w:szCs w:val="28"/>
              </w:rPr>
              <w:t xml:space="preserve">дении порядка назначения лекарственных препаратов, </w:t>
            </w:r>
            <w:r w:rsidRPr="005F1CDF">
              <w:rPr>
                <w:rFonts w:ascii="Times New Roman" w:hAnsi="Times New Roman"/>
                <w:sz w:val="28"/>
                <w:szCs w:val="28"/>
              </w:rPr>
              <w:t>форм рецептурных бланков на лекарственные препараты, порядка оформления указанн</w:t>
            </w:r>
            <w:r w:rsidR="00E20E1A" w:rsidRPr="005F1CDF">
              <w:rPr>
                <w:rFonts w:ascii="Times New Roman" w:hAnsi="Times New Roman"/>
                <w:sz w:val="28"/>
                <w:szCs w:val="28"/>
              </w:rPr>
              <w:t xml:space="preserve">ых бланков, их учета </w:t>
            </w:r>
            <w:r w:rsidR="007E2BAE" w:rsidRPr="005F1CDF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E20E1A" w:rsidRPr="005F1CDF">
              <w:rPr>
                <w:rFonts w:ascii="Times New Roman" w:hAnsi="Times New Roman"/>
                <w:sz w:val="28"/>
                <w:szCs w:val="28"/>
              </w:rPr>
              <w:t>и хранения"</w:t>
            </w:r>
            <w:r w:rsidR="00E07D13" w:rsidRPr="005F1C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40D60" w:rsidRPr="005F1CDF" w:rsidRDefault="00B40D60" w:rsidP="00D17E2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51C" w:rsidRPr="005F1CDF" w:rsidRDefault="007A251C" w:rsidP="00A102B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1CDF">
        <w:rPr>
          <w:rFonts w:ascii="Times New Roman" w:hAnsi="Times New Roman"/>
          <w:b/>
          <w:bCs/>
          <w:sz w:val="28"/>
          <w:szCs w:val="28"/>
        </w:rPr>
        <w:t>2. Общие положения</w:t>
      </w:r>
    </w:p>
    <w:p w:rsidR="007A251C" w:rsidRPr="005F1CDF" w:rsidRDefault="00A02C8B" w:rsidP="0062698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F1CDF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540138" w:rsidRPr="005F1CDF">
        <w:rPr>
          <w:rFonts w:ascii="Times New Roman" w:hAnsi="Times New Roman"/>
          <w:sz w:val="28"/>
          <w:szCs w:val="28"/>
        </w:rPr>
        <w:t>Настоящий</w:t>
      </w:r>
      <w:r w:rsidR="0062698A" w:rsidRPr="005F1CDF">
        <w:rPr>
          <w:rFonts w:ascii="Times New Roman" w:hAnsi="Times New Roman"/>
          <w:caps/>
          <w:sz w:val="28"/>
          <w:szCs w:val="28"/>
        </w:rPr>
        <w:t xml:space="preserve"> </w:t>
      </w:r>
      <w:r w:rsidR="0062698A" w:rsidRPr="005F1CDF">
        <w:rPr>
          <w:rFonts w:ascii="Times New Roman" w:hAnsi="Times New Roman"/>
          <w:bCs/>
          <w:sz w:val="28"/>
          <w:szCs w:val="28"/>
        </w:rPr>
        <w:t xml:space="preserve">Регламент </w:t>
      </w:r>
      <w:r w:rsidR="007A251C" w:rsidRPr="005F1CDF">
        <w:rPr>
          <w:rFonts w:ascii="Times New Roman" w:hAnsi="Times New Roman"/>
          <w:sz w:val="28"/>
          <w:szCs w:val="28"/>
        </w:rPr>
        <w:t xml:space="preserve">определяет </w:t>
      </w:r>
      <w:r w:rsidR="00BE78DF" w:rsidRPr="005F1CDF">
        <w:rPr>
          <w:rFonts w:ascii="Times New Roman" w:hAnsi="Times New Roman"/>
          <w:sz w:val="28"/>
          <w:szCs w:val="28"/>
        </w:rPr>
        <w:t xml:space="preserve">информационное взаимодействие </w:t>
      </w:r>
      <w:r w:rsidR="00BE78DF" w:rsidRPr="005F1CDF">
        <w:rPr>
          <w:rFonts w:ascii="Times New Roman" w:hAnsi="Times New Roman"/>
          <w:bCs/>
          <w:sz w:val="28"/>
          <w:szCs w:val="28"/>
        </w:rPr>
        <w:t xml:space="preserve">участников </w:t>
      </w:r>
      <w:r w:rsidR="009B52BA" w:rsidRPr="005F1CDF">
        <w:rPr>
          <w:rFonts w:ascii="Times New Roman" w:hAnsi="Times New Roman"/>
          <w:bCs/>
          <w:sz w:val="28"/>
          <w:szCs w:val="28"/>
        </w:rPr>
        <w:t>системы обеспечения лекарственными препаратами                                в амбулаторных условиях в течение одного года</w:t>
      </w:r>
      <w:r w:rsidR="008146C2" w:rsidRPr="005F1CDF">
        <w:rPr>
          <w:rFonts w:ascii="Times New Roman" w:hAnsi="Times New Roman"/>
          <w:bCs/>
          <w:sz w:val="28"/>
          <w:szCs w:val="28"/>
        </w:rPr>
        <w:t xml:space="preserve">, за исключением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</w:r>
      <w:proofErr w:type="spellStart"/>
      <w:r w:rsidR="008146C2" w:rsidRPr="005F1CDF">
        <w:rPr>
          <w:rFonts w:ascii="Times New Roman" w:hAnsi="Times New Roman"/>
          <w:bCs/>
          <w:sz w:val="28"/>
          <w:szCs w:val="28"/>
        </w:rPr>
        <w:t>ангиопластика</w:t>
      </w:r>
      <w:proofErr w:type="spellEnd"/>
      <w:r w:rsidR="008146C2" w:rsidRPr="005F1CDF">
        <w:rPr>
          <w:rFonts w:ascii="Times New Roman" w:hAnsi="Times New Roman"/>
          <w:bCs/>
          <w:sz w:val="28"/>
          <w:szCs w:val="28"/>
        </w:rPr>
        <w:t xml:space="preserve"> коронарных артерий со </w:t>
      </w:r>
      <w:proofErr w:type="spellStart"/>
      <w:r w:rsidR="008146C2" w:rsidRPr="005F1CDF">
        <w:rPr>
          <w:rFonts w:ascii="Times New Roman" w:hAnsi="Times New Roman"/>
          <w:bCs/>
          <w:sz w:val="28"/>
          <w:szCs w:val="28"/>
        </w:rPr>
        <w:t>стентированием</w:t>
      </w:r>
      <w:proofErr w:type="spellEnd"/>
      <w:r w:rsidR="008146C2" w:rsidRPr="005F1CDF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8146C2" w:rsidRPr="005F1CDF">
        <w:rPr>
          <w:rFonts w:ascii="Times New Roman" w:hAnsi="Times New Roman"/>
          <w:bCs/>
          <w:sz w:val="28"/>
          <w:szCs w:val="28"/>
        </w:rPr>
        <w:t>катетерная</w:t>
      </w:r>
      <w:proofErr w:type="spellEnd"/>
      <w:r w:rsidR="008146C2" w:rsidRPr="005F1CDF">
        <w:rPr>
          <w:rFonts w:ascii="Times New Roman" w:hAnsi="Times New Roman"/>
          <w:bCs/>
          <w:sz w:val="28"/>
          <w:szCs w:val="28"/>
        </w:rPr>
        <w:t xml:space="preserve"> абляция по поводу сердечно-сосудистых заболеваний, имеющих право на получение социальной услуги в виде обеспечения лекарственными препаратам </w:t>
      </w:r>
      <w:r w:rsidR="009B52BA" w:rsidRPr="005F1CDF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8146C2" w:rsidRPr="005F1CDF">
        <w:rPr>
          <w:rFonts w:ascii="Times New Roman" w:hAnsi="Times New Roman"/>
          <w:bCs/>
          <w:sz w:val="28"/>
          <w:szCs w:val="28"/>
        </w:rPr>
        <w:t xml:space="preserve"> для медицинского</w:t>
      </w:r>
      <w:proofErr w:type="gramEnd"/>
      <w:r w:rsidR="008146C2" w:rsidRPr="005F1CDF">
        <w:rPr>
          <w:rFonts w:ascii="Times New Roman" w:hAnsi="Times New Roman"/>
          <w:bCs/>
          <w:sz w:val="28"/>
          <w:szCs w:val="28"/>
        </w:rPr>
        <w:t xml:space="preserve"> применения в соответствии с Федеральным законо</w:t>
      </w:r>
      <w:r w:rsidR="00D40F26" w:rsidRPr="005F1CDF">
        <w:rPr>
          <w:rFonts w:ascii="Times New Roman" w:hAnsi="Times New Roman"/>
          <w:bCs/>
          <w:sz w:val="28"/>
          <w:szCs w:val="28"/>
        </w:rPr>
        <w:t xml:space="preserve">м Российской Федерации от 17 июня </w:t>
      </w:r>
      <w:r w:rsidR="008146C2" w:rsidRPr="005F1CDF">
        <w:rPr>
          <w:rFonts w:ascii="Times New Roman" w:hAnsi="Times New Roman"/>
          <w:bCs/>
          <w:sz w:val="28"/>
          <w:szCs w:val="28"/>
        </w:rPr>
        <w:t>1999</w:t>
      </w:r>
      <w:r w:rsidR="00D40F26" w:rsidRPr="005F1CDF">
        <w:rPr>
          <w:rFonts w:ascii="Times New Roman" w:hAnsi="Times New Roman"/>
          <w:bCs/>
          <w:sz w:val="28"/>
          <w:szCs w:val="28"/>
        </w:rPr>
        <w:t xml:space="preserve"> г.</w:t>
      </w:r>
      <w:r w:rsidR="008146C2" w:rsidRPr="005F1CDF">
        <w:rPr>
          <w:rFonts w:ascii="Times New Roman" w:hAnsi="Times New Roman"/>
          <w:bCs/>
          <w:sz w:val="28"/>
          <w:szCs w:val="28"/>
        </w:rPr>
        <w:t xml:space="preserve"> № 178-ФЗ "О государственной социальной помощи" </w:t>
      </w:r>
      <w:r w:rsidR="007A251C" w:rsidRPr="005F1CDF">
        <w:rPr>
          <w:rFonts w:ascii="Times New Roman" w:hAnsi="Times New Roman"/>
          <w:sz w:val="28"/>
          <w:szCs w:val="28"/>
        </w:rPr>
        <w:t>и состав данных информационного взаимодействия между следующими участниками</w:t>
      </w:r>
      <w:r w:rsidR="00E53CCA" w:rsidRPr="005F1CDF">
        <w:rPr>
          <w:rFonts w:ascii="Times New Roman" w:hAnsi="Times New Roman"/>
          <w:sz w:val="28"/>
          <w:szCs w:val="28"/>
        </w:rPr>
        <w:t xml:space="preserve"> </w:t>
      </w:r>
      <w:r w:rsidR="00926A76" w:rsidRPr="005F1CDF">
        <w:rPr>
          <w:rFonts w:ascii="Times New Roman" w:hAnsi="Times New Roman"/>
          <w:sz w:val="28"/>
          <w:szCs w:val="28"/>
        </w:rPr>
        <w:t>программы ССЗ</w:t>
      </w:r>
      <w:r w:rsidR="007A251C" w:rsidRPr="005F1CDF">
        <w:rPr>
          <w:rFonts w:ascii="Times New Roman" w:hAnsi="Times New Roman"/>
          <w:sz w:val="28"/>
          <w:szCs w:val="28"/>
        </w:rPr>
        <w:t>:</w:t>
      </w:r>
    </w:p>
    <w:p w:rsidR="0062698A" w:rsidRPr="005F1CDF" w:rsidRDefault="0062698A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 xml:space="preserve">- </w:t>
      </w:r>
      <w:proofErr w:type="spellStart"/>
      <w:r w:rsidR="00BC53DA" w:rsidRPr="005F1CDF">
        <w:rPr>
          <w:b w:val="0"/>
          <w:sz w:val="28"/>
          <w:szCs w:val="28"/>
        </w:rPr>
        <w:t>Облздрав</w:t>
      </w:r>
      <w:proofErr w:type="spellEnd"/>
      <w:r w:rsidRPr="005F1CDF">
        <w:rPr>
          <w:b w:val="0"/>
          <w:sz w:val="28"/>
          <w:szCs w:val="28"/>
        </w:rPr>
        <w:t xml:space="preserve">; </w:t>
      </w:r>
    </w:p>
    <w:p w:rsidR="00875349" w:rsidRPr="005F1CDF" w:rsidRDefault="00BC53DA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>- Дирекция</w:t>
      </w:r>
      <w:r w:rsidR="00875349" w:rsidRPr="005F1CDF">
        <w:rPr>
          <w:b w:val="0"/>
          <w:sz w:val="28"/>
          <w:szCs w:val="28"/>
        </w:rPr>
        <w:t>;</w:t>
      </w:r>
    </w:p>
    <w:p w:rsidR="004B3B1D" w:rsidRPr="005F1CDF" w:rsidRDefault="004B3B1D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>- Стационар;</w:t>
      </w:r>
    </w:p>
    <w:p w:rsidR="0062698A" w:rsidRPr="005F1CDF" w:rsidRDefault="00547167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 xml:space="preserve">- </w:t>
      </w:r>
      <w:r w:rsidR="00BC53DA" w:rsidRPr="005F1CDF">
        <w:rPr>
          <w:b w:val="0"/>
          <w:sz w:val="28"/>
          <w:szCs w:val="28"/>
        </w:rPr>
        <w:t>МО</w:t>
      </w:r>
      <w:r w:rsidR="0062698A" w:rsidRPr="005F1CDF">
        <w:rPr>
          <w:b w:val="0"/>
          <w:sz w:val="28"/>
          <w:szCs w:val="28"/>
        </w:rPr>
        <w:t>;</w:t>
      </w:r>
    </w:p>
    <w:p w:rsidR="0062698A" w:rsidRPr="005F1CDF" w:rsidRDefault="0062698A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>- Логист</w:t>
      </w:r>
      <w:r w:rsidR="00956934" w:rsidRPr="005F1CDF">
        <w:rPr>
          <w:b w:val="0"/>
          <w:sz w:val="28"/>
          <w:szCs w:val="28"/>
        </w:rPr>
        <w:t>;</w:t>
      </w:r>
    </w:p>
    <w:p w:rsidR="00875349" w:rsidRPr="005F1CDF" w:rsidRDefault="00875349" w:rsidP="0062698A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>-</w:t>
      </w:r>
      <w:r w:rsidR="00EE6870" w:rsidRPr="005F1CDF">
        <w:rPr>
          <w:b w:val="0"/>
          <w:sz w:val="28"/>
          <w:szCs w:val="28"/>
        </w:rPr>
        <w:t xml:space="preserve"> </w:t>
      </w:r>
      <w:r w:rsidR="00BC53DA" w:rsidRPr="005F1CDF">
        <w:rPr>
          <w:b w:val="0"/>
          <w:sz w:val="28"/>
          <w:szCs w:val="28"/>
        </w:rPr>
        <w:t>АО</w:t>
      </w:r>
      <w:r w:rsidR="00926A76" w:rsidRPr="005F1CDF">
        <w:rPr>
          <w:b w:val="0"/>
          <w:sz w:val="28"/>
          <w:szCs w:val="28"/>
        </w:rPr>
        <w:t>.</w:t>
      </w:r>
    </w:p>
    <w:p w:rsidR="007A251C" w:rsidRPr="005F1CDF" w:rsidRDefault="00A02C8B" w:rsidP="00A102B3">
      <w:pPr>
        <w:ind w:firstLine="709"/>
        <w:jc w:val="both"/>
        <w:rPr>
          <w:rFonts w:ascii="Times New Roman" w:eastAsia="Arial" w:hAnsi="Times New Roman" w:cs="Arial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2.2. </w:t>
      </w:r>
      <w:r w:rsidR="007A251C" w:rsidRPr="005F1CDF">
        <w:rPr>
          <w:rFonts w:ascii="Times New Roman" w:eastAsia="Arial" w:hAnsi="Times New Roman"/>
          <w:sz w:val="28"/>
          <w:szCs w:val="28"/>
        </w:rPr>
        <w:t xml:space="preserve">Информационный обмен осуществляется </w:t>
      </w:r>
      <w:r w:rsidR="007A251C" w:rsidRPr="005F1CDF">
        <w:rPr>
          <w:rFonts w:ascii="Times New Roman" w:eastAsia="Arial" w:hAnsi="Times New Roman" w:cs="Arial"/>
          <w:sz w:val="28"/>
          <w:szCs w:val="28"/>
        </w:rPr>
        <w:t xml:space="preserve">на бумажных носителях </w:t>
      </w:r>
      <w:r w:rsidR="00EE6870" w:rsidRPr="005F1CDF">
        <w:rPr>
          <w:rFonts w:ascii="Times New Roman" w:eastAsia="Arial" w:hAnsi="Times New Roman" w:cs="Arial"/>
          <w:sz w:val="28"/>
          <w:szCs w:val="28"/>
        </w:rPr>
        <w:t xml:space="preserve">                    </w:t>
      </w:r>
      <w:r w:rsidR="007A251C" w:rsidRPr="005F1CDF">
        <w:rPr>
          <w:rFonts w:ascii="Times New Roman" w:eastAsia="Arial" w:hAnsi="Times New Roman" w:cs="Arial"/>
          <w:sz w:val="28"/>
          <w:szCs w:val="28"/>
        </w:rPr>
        <w:t>и (или</w:t>
      </w:r>
      <w:r w:rsidR="00892407" w:rsidRPr="005F1CDF">
        <w:rPr>
          <w:rFonts w:ascii="Times New Roman" w:eastAsia="Arial" w:hAnsi="Times New Roman" w:cs="Arial"/>
          <w:sz w:val="28"/>
          <w:szCs w:val="28"/>
        </w:rPr>
        <w:t>) в виде электронного документа</w:t>
      </w:r>
      <w:r w:rsidR="007A251C" w:rsidRPr="005F1CDF">
        <w:rPr>
          <w:rFonts w:ascii="Times New Roman" w:eastAsia="Arial" w:hAnsi="Times New Roman" w:cs="Arial"/>
          <w:sz w:val="28"/>
          <w:szCs w:val="28"/>
        </w:rPr>
        <w:t xml:space="preserve"> с обязательным обеспечением защиты информации в соответствии с законод</w:t>
      </w:r>
      <w:r w:rsidR="003921ED" w:rsidRPr="005F1CDF">
        <w:rPr>
          <w:rFonts w:ascii="Times New Roman" w:eastAsia="Arial" w:hAnsi="Times New Roman" w:cs="Arial"/>
          <w:sz w:val="28"/>
          <w:szCs w:val="28"/>
        </w:rPr>
        <w:t xml:space="preserve">ательством Российской Федерации </w:t>
      </w:r>
      <w:r w:rsidR="00EE6870" w:rsidRPr="005F1CDF">
        <w:rPr>
          <w:rFonts w:ascii="Times New Roman" w:eastAsia="Arial" w:hAnsi="Times New Roman" w:cs="Arial"/>
          <w:sz w:val="28"/>
          <w:szCs w:val="28"/>
        </w:rPr>
        <w:t xml:space="preserve">                    </w:t>
      </w:r>
      <w:r w:rsidR="003921ED" w:rsidRPr="005F1CDF">
        <w:rPr>
          <w:rFonts w:ascii="Times New Roman" w:eastAsia="Arial" w:hAnsi="Times New Roman" w:cs="Arial"/>
          <w:sz w:val="28"/>
          <w:szCs w:val="28"/>
        </w:rPr>
        <w:t>в случае передачи персонифицированных данных.</w:t>
      </w:r>
    </w:p>
    <w:p w:rsidR="00E87D59" w:rsidRPr="005F1CDF" w:rsidRDefault="00E87D59">
      <w:pPr>
        <w:ind w:firstLine="283"/>
        <w:jc w:val="both"/>
        <w:rPr>
          <w:rFonts w:ascii="Times New Roman" w:eastAsia="Arial" w:hAnsi="Times New Roman"/>
          <w:b/>
          <w:sz w:val="28"/>
          <w:szCs w:val="28"/>
        </w:rPr>
      </w:pPr>
    </w:p>
    <w:p w:rsidR="00DE46FD" w:rsidRPr="005F1CDF" w:rsidRDefault="003177B8" w:rsidP="004D6F14">
      <w:pPr>
        <w:ind w:firstLine="709"/>
        <w:jc w:val="both"/>
        <w:rPr>
          <w:rFonts w:ascii="Times New Roman" w:eastAsia="Arial" w:hAnsi="Times New Roman"/>
          <w:b/>
          <w:sz w:val="28"/>
          <w:szCs w:val="28"/>
        </w:rPr>
      </w:pPr>
      <w:r w:rsidRPr="005F1CDF">
        <w:rPr>
          <w:rFonts w:ascii="Times New Roman" w:eastAsia="Arial" w:hAnsi="Times New Roman"/>
          <w:b/>
          <w:sz w:val="28"/>
          <w:szCs w:val="28"/>
        </w:rPr>
        <w:t>3</w:t>
      </w:r>
      <w:r w:rsidR="00DE46FD" w:rsidRPr="005F1CDF">
        <w:rPr>
          <w:rFonts w:ascii="Times New Roman" w:eastAsia="Arial" w:hAnsi="Times New Roman"/>
          <w:b/>
          <w:sz w:val="28"/>
          <w:szCs w:val="28"/>
        </w:rPr>
        <w:t>. Цели настоящего регламента</w:t>
      </w:r>
    </w:p>
    <w:p w:rsidR="00926A76" w:rsidRPr="005F1CDF" w:rsidRDefault="00A02C8B" w:rsidP="00E33E3E">
      <w:pPr>
        <w:pStyle w:val="af0"/>
        <w:suppressAutoHyphens/>
        <w:ind w:firstLine="709"/>
        <w:jc w:val="both"/>
        <w:rPr>
          <w:b w:val="0"/>
          <w:sz w:val="28"/>
          <w:szCs w:val="28"/>
        </w:rPr>
      </w:pPr>
      <w:r w:rsidRPr="005F1CDF">
        <w:rPr>
          <w:b w:val="0"/>
          <w:sz w:val="28"/>
          <w:szCs w:val="28"/>
        </w:rPr>
        <w:t xml:space="preserve">3.1. </w:t>
      </w:r>
      <w:r w:rsidR="007651FA" w:rsidRPr="005F1CDF">
        <w:rPr>
          <w:b w:val="0"/>
          <w:sz w:val="28"/>
          <w:szCs w:val="28"/>
        </w:rPr>
        <w:t xml:space="preserve">Регламент разработан в соответствии с </w:t>
      </w:r>
      <w:r w:rsidR="00BD749A" w:rsidRPr="005F1CDF">
        <w:rPr>
          <w:b w:val="0"/>
          <w:sz w:val="28"/>
          <w:szCs w:val="28"/>
        </w:rPr>
        <w:t>приказом № 1н</w:t>
      </w:r>
      <w:r w:rsidR="00E33E3E" w:rsidRPr="005F1CDF">
        <w:rPr>
          <w:b w:val="0"/>
          <w:bCs/>
          <w:sz w:val="28"/>
          <w:szCs w:val="28"/>
        </w:rPr>
        <w:t>,</w:t>
      </w:r>
      <w:r w:rsidR="00E33E3E" w:rsidRPr="005F1CDF">
        <w:rPr>
          <w:b w:val="0"/>
          <w:sz w:val="28"/>
          <w:szCs w:val="28"/>
        </w:rPr>
        <w:t xml:space="preserve"> </w:t>
      </w:r>
      <w:r w:rsidR="00A45BC2" w:rsidRPr="005F1CDF">
        <w:rPr>
          <w:b w:val="0"/>
          <w:sz w:val="28"/>
          <w:szCs w:val="28"/>
        </w:rPr>
        <w:t>постановлением Губернатора</w:t>
      </w:r>
      <w:r w:rsidR="008D5898" w:rsidRPr="005F1CDF">
        <w:rPr>
          <w:b w:val="0"/>
          <w:sz w:val="28"/>
          <w:szCs w:val="28"/>
        </w:rPr>
        <w:t xml:space="preserve"> Волгоградской области от 27 июня </w:t>
      </w:r>
      <w:r w:rsidR="00A45BC2" w:rsidRPr="005F1CDF">
        <w:rPr>
          <w:b w:val="0"/>
          <w:sz w:val="28"/>
          <w:szCs w:val="28"/>
        </w:rPr>
        <w:t xml:space="preserve">2019 </w:t>
      </w:r>
      <w:r w:rsidR="008D5898" w:rsidRPr="005F1CDF">
        <w:rPr>
          <w:b w:val="0"/>
          <w:sz w:val="28"/>
          <w:szCs w:val="28"/>
        </w:rPr>
        <w:t xml:space="preserve">г. </w:t>
      </w:r>
      <w:r w:rsidR="00A124FF">
        <w:rPr>
          <w:b w:val="0"/>
          <w:sz w:val="28"/>
          <w:szCs w:val="28"/>
        </w:rPr>
        <w:t xml:space="preserve">            </w:t>
      </w:r>
      <w:r w:rsidR="00A45BC2" w:rsidRPr="005F1CDF">
        <w:rPr>
          <w:b w:val="0"/>
          <w:sz w:val="28"/>
          <w:szCs w:val="28"/>
        </w:rPr>
        <w:t>№ 321</w:t>
      </w:r>
      <w:r w:rsidR="008D5898" w:rsidRPr="005F1CDF">
        <w:rPr>
          <w:b w:val="0"/>
          <w:sz w:val="28"/>
          <w:szCs w:val="28"/>
        </w:rPr>
        <w:t xml:space="preserve"> </w:t>
      </w:r>
      <w:r w:rsidR="00A45BC2" w:rsidRPr="005F1CDF">
        <w:rPr>
          <w:b w:val="0"/>
          <w:sz w:val="28"/>
          <w:szCs w:val="28"/>
        </w:rPr>
        <w:t>"Об утверждении региональной программы "Борьба с сердечно-</w:t>
      </w:r>
      <w:r w:rsidR="00A45BC2" w:rsidRPr="005F1CDF">
        <w:rPr>
          <w:b w:val="0"/>
          <w:sz w:val="28"/>
          <w:szCs w:val="28"/>
        </w:rPr>
        <w:lastRenderedPageBreak/>
        <w:t>сосудистыми заболеваниями (Волгоградская область)"</w:t>
      </w:r>
      <w:r w:rsidR="0056711D" w:rsidRPr="005F1CDF">
        <w:rPr>
          <w:b w:val="0"/>
          <w:sz w:val="28"/>
          <w:szCs w:val="28"/>
        </w:rPr>
        <w:t xml:space="preserve">, постановлением Администрации Волгоградской области от </w:t>
      </w:r>
      <w:r w:rsidR="008D5898" w:rsidRPr="005F1CDF">
        <w:rPr>
          <w:b w:val="0"/>
          <w:sz w:val="28"/>
          <w:szCs w:val="28"/>
        </w:rPr>
        <w:t xml:space="preserve">16 марта 2020 г. </w:t>
      </w:r>
      <w:r w:rsidR="0056711D" w:rsidRPr="005F1CDF">
        <w:rPr>
          <w:b w:val="0"/>
          <w:sz w:val="28"/>
          <w:szCs w:val="28"/>
        </w:rPr>
        <w:t>№ 152-п "Об организации обеспечения в амбулаторных условиях лекарственными препаратами лиц, пе</w:t>
      </w:r>
      <w:r w:rsidR="006E0664" w:rsidRPr="005F1CDF">
        <w:rPr>
          <w:b w:val="0"/>
          <w:sz w:val="28"/>
          <w:szCs w:val="28"/>
        </w:rPr>
        <w:t>ренесших острое</w:t>
      </w:r>
      <w:r w:rsidR="0056711D" w:rsidRPr="005F1CDF">
        <w:rPr>
          <w:b w:val="0"/>
          <w:bCs/>
          <w:sz w:val="28"/>
          <w:szCs w:val="28"/>
        </w:rPr>
        <w:t xml:space="preserve"> нарушение мозгового кровообращения, инфаркт миокарда</w:t>
      </w:r>
      <w:r w:rsidR="006E0664" w:rsidRPr="005F1CDF">
        <w:rPr>
          <w:b w:val="0"/>
          <w:bCs/>
          <w:sz w:val="28"/>
          <w:szCs w:val="28"/>
        </w:rPr>
        <w:t xml:space="preserve"> и </w:t>
      </w:r>
      <w:proofErr w:type="gramStart"/>
      <w:r w:rsidR="006E0664" w:rsidRPr="005F1CDF">
        <w:rPr>
          <w:b w:val="0"/>
          <w:bCs/>
          <w:sz w:val="28"/>
          <w:szCs w:val="28"/>
        </w:rPr>
        <w:t>другие</w:t>
      </w:r>
      <w:proofErr w:type="gramEnd"/>
      <w:r w:rsidR="006E0664" w:rsidRPr="005F1CDF">
        <w:rPr>
          <w:b w:val="0"/>
          <w:bCs/>
          <w:sz w:val="28"/>
          <w:szCs w:val="28"/>
        </w:rPr>
        <w:t xml:space="preserve"> острые сердечно-сосудистые заболевания"</w:t>
      </w:r>
      <w:r w:rsidR="00E33E3E" w:rsidRPr="005F1CDF">
        <w:rPr>
          <w:b w:val="0"/>
          <w:bCs/>
          <w:sz w:val="28"/>
          <w:szCs w:val="28"/>
        </w:rPr>
        <w:t>.</w:t>
      </w:r>
      <w:r w:rsidR="0056711D" w:rsidRPr="005F1CDF">
        <w:rPr>
          <w:b w:val="0"/>
          <w:sz w:val="28"/>
          <w:szCs w:val="28"/>
        </w:rPr>
        <w:t xml:space="preserve"> </w:t>
      </w:r>
    </w:p>
    <w:p w:rsidR="00981A3A" w:rsidRPr="005F1CDF" w:rsidRDefault="00A02C8B" w:rsidP="0016447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3.2. </w:t>
      </w:r>
      <w:r w:rsidR="007A251C" w:rsidRPr="005F1CDF">
        <w:rPr>
          <w:rFonts w:ascii="Times New Roman" w:eastAsia="Arial" w:hAnsi="Times New Roman"/>
          <w:sz w:val="28"/>
          <w:szCs w:val="28"/>
        </w:rPr>
        <w:t xml:space="preserve">Настоящий </w:t>
      </w:r>
      <w:r w:rsidR="007651FA" w:rsidRPr="005F1CDF">
        <w:rPr>
          <w:rFonts w:ascii="Times New Roman" w:eastAsia="Arial" w:hAnsi="Times New Roman"/>
          <w:sz w:val="28"/>
          <w:szCs w:val="28"/>
        </w:rPr>
        <w:t>Р</w:t>
      </w:r>
      <w:r w:rsidR="00E53CCA" w:rsidRPr="005F1CDF">
        <w:rPr>
          <w:rFonts w:ascii="Times New Roman" w:hAnsi="Times New Roman"/>
          <w:bCs/>
          <w:sz w:val="28"/>
          <w:szCs w:val="28"/>
        </w:rPr>
        <w:t xml:space="preserve">егламент </w:t>
      </w:r>
      <w:r w:rsidR="008146C2" w:rsidRPr="005F1CDF">
        <w:rPr>
          <w:rFonts w:ascii="Times New Roman" w:hAnsi="Times New Roman"/>
          <w:bCs/>
          <w:sz w:val="28"/>
          <w:szCs w:val="28"/>
        </w:rPr>
        <w:t>обеспечивает</w:t>
      </w:r>
      <w:r w:rsidR="00981A3A" w:rsidRPr="005F1CDF">
        <w:rPr>
          <w:rFonts w:ascii="Times New Roman" w:hAnsi="Times New Roman"/>
          <w:bCs/>
          <w:sz w:val="28"/>
          <w:szCs w:val="28"/>
        </w:rPr>
        <w:t>:</w:t>
      </w:r>
    </w:p>
    <w:p w:rsidR="00A102B3" w:rsidRPr="005F1CDF" w:rsidRDefault="008146C2" w:rsidP="00A102B3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3.2.1.</w:t>
      </w:r>
      <w:r w:rsidR="00082C91" w:rsidRPr="005F1CDF">
        <w:rPr>
          <w:rFonts w:ascii="Times New Roman" w:eastAsia="Arial" w:hAnsi="Times New Roman"/>
          <w:sz w:val="28"/>
          <w:szCs w:val="28"/>
        </w:rPr>
        <w:t xml:space="preserve"> Р</w:t>
      </w:r>
      <w:r w:rsidR="007A251C" w:rsidRPr="005F1CDF">
        <w:rPr>
          <w:rFonts w:ascii="Times New Roman" w:eastAsia="Arial" w:hAnsi="Times New Roman"/>
          <w:sz w:val="28"/>
          <w:szCs w:val="28"/>
        </w:rPr>
        <w:t>ацион</w:t>
      </w:r>
      <w:r w:rsidRPr="005F1CDF">
        <w:rPr>
          <w:rFonts w:ascii="Times New Roman" w:eastAsia="Arial" w:hAnsi="Times New Roman"/>
          <w:sz w:val="28"/>
          <w:szCs w:val="28"/>
        </w:rPr>
        <w:t>альное использование</w:t>
      </w:r>
      <w:r w:rsidR="006A14D4" w:rsidRPr="005F1CDF">
        <w:rPr>
          <w:rFonts w:ascii="Times New Roman" w:eastAsia="Arial" w:hAnsi="Times New Roman"/>
          <w:sz w:val="28"/>
          <w:szCs w:val="28"/>
        </w:rPr>
        <w:t xml:space="preserve"> средств </w:t>
      </w:r>
      <w:r w:rsidRPr="005F1CDF">
        <w:rPr>
          <w:rFonts w:ascii="Times New Roman" w:eastAsia="Arial" w:hAnsi="Times New Roman"/>
          <w:sz w:val="28"/>
          <w:szCs w:val="28"/>
        </w:rPr>
        <w:t xml:space="preserve">федерального                         </w:t>
      </w:r>
      <w:r w:rsidR="001E73F8" w:rsidRPr="005F1CDF">
        <w:rPr>
          <w:rFonts w:ascii="Times New Roman" w:eastAsia="Arial" w:hAnsi="Times New Roman"/>
          <w:sz w:val="28"/>
          <w:szCs w:val="28"/>
        </w:rPr>
        <w:t>и</w:t>
      </w:r>
      <w:r w:rsidR="00F30649" w:rsidRPr="005F1CDF">
        <w:rPr>
          <w:rFonts w:ascii="Times New Roman" w:eastAsia="Arial" w:hAnsi="Times New Roman"/>
          <w:sz w:val="28"/>
          <w:szCs w:val="28"/>
        </w:rPr>
        <w:t xml:space="preserve"> (или)</w:t>
      </w:r>
      <w:r w:rsidR="001E73F8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E81FDC" w:rsidRPr="005F1CDF">
        <w:rPr>
          <w:rFonts w:ascii="Times New Roman" w:eastAsia="Arial" w:hAnsi="Times New Roman"/>
          <w:sz w:val="28"/>
          <w:szCs w:val="28"/>
        </w:rPr>
        <w:t>областн</w:t>
      </w:r>
      <w:r w:rsidR="001E73F8" w:rsidRPr="005F1CDF">
        <w:rPr>
          <w:rFonts w:ascii="Times New Roman" w:eastAsia="Arial" w:hAnsi="Times New Roman"/>
          <w:sz w:val="28"/>
          <w:szCs w:val="28"/>
        </w:rPr>
        <w:t>ого бюджетов</w:t>
      </w:r>
      <w:r w:rsidR="0062698A" w:rsidRPr="005F1CDF">
        <w:rPr>
          <w:rFonts w:ascii="Times New Roman" w:eastAsia="Arial" w:hAnsi="Times New Roman"/>
          <w:sz w:val="28"/>
          <w:szCs w:val="28"/>
        </w:rPr>
        <w:t>;</w:t>
      </w:r>
    </w:p>
    <w:p w:rsidR="00A102B3" w:rsidRPr="005F1CDF" w:rsidRDefault="008146C2" w:rsidP="00A102B3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3.2.2. </w:t>
      </w:r>
      <w:r w:rsidR="00082C91" w:rsidRPr="005F1CDF">
        <w:rPr>
          <w:rFonts w:ascii="Times New Roman" w:eastAsia="Arial" w:hAnsi="Times New Roman"/>
          <w:sz w:val="28"/>
          <w:szCs w:val="28"/>
        </w:rPr>
        <w:t>С</w:t>
      </w:r>
      <w:r w:rsidRPr="005F1CDF">
        <w:rPr>
          <w:rFonts w:ascii="Times New Roman" w:eastAsia="Arial" w:hAnsi="Times New Roman"/>
          <w:sz w:val="28"/>
          <w:szCs w:val="28"/>
        </w:rPr>
        <w:t>окращение</w:t>
      </w:r>
      <w:r w:rsidR="009A67A0" w:rsidRPr="005F1CDF">
        <w:rPr>
          <w:rFonts w:ascii="Times New Roman" w:eastAsia="Arial" w:hAnsi="Times New Roman"/>
          <w:sz w:val="28"/>
          <w:szCs w:val="28"/>
        </w:rPr>
        <w:t xml:space="preserve"> в</w:t>
      </w:r>
      <w:r w:rsidR="00796B97" w:rsidRPr="005F1CDF">
        <w:rPr>
          <w:rFonts w:ascii="Times New Roman" w:eastAsia="Arial" w:hAnsi="Times New Roman"/>
          <w:sz w:val="28"/>
          <w:szCs w:val="28"/>
        </w:rPr>
        <w:t xml:space="preserve">ременных затрат на реализацию </w:t>
      </w:r>
      <w:r w:rsidR="00F922C7" w:rsidRPr="005F1CDF">
        <w:rPr>
          <w:rFonts w:ascii="Times New Roman" w:eastAsia="Arial" w:hAnsi="Times New Roman"/>
          <w:sz w:val="28"/>
          <w:szCs w:val="28"/>
        </w:rPr>
        <w:t>программ</w:t>
      </w:r>
      <w:r w:rsidR="00981A3A" w:rsidRPr="005F1CDF">
        <w:rPr>
          <w:rFonts w:ascii="Times New Roman" w:eastAsia="Arial" w:hAnsi="Times New Roman"/>
          <w:sz w:val="28"/>
          <w:szCs w:val="28"/>
        </w:rPr>
        <w:t>ы ССЗ</w:t>
      </w:r>
      <w:r w:rsidR="009A67A0" w:rsidRPr="005F1CDF">
        <w:rPr>
          <w:rFonts w:ascii="Times New Roman" w:eastAsia="Arial" w:hAnsi="Times New Roman"/>
          <w:sz w:val="28"/>
          <w:szCs w:val="28"/>
        </w:rPr>
        <w:t>;</w:t>
      </w:r>
    </w:p>
    <w:p w:rsidR="00A102B3" w:rsidRPr="005F1CDF" w:rsidRDefault="008146C2" w:rsidP="0024512D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3.2.3. </w:t>
      </w:r>
      <w:r w:rsidR="00082C91" w:rsidRPr="005F1CDF">
        <w:rPr>
          <w:rFonts w:ascii="Times New Roman" w:eastAsia="Arial" w:hAnsi="Times New Roman"/>
          <w:sz w:val="28"/>
          <w:szCs w:val="28"/>
        </w:rPr>
        <w:t>О</w:t>
      </w:r>
      <w:r w:rsidR="00511E60" w:rsidRPr="005F1CDF">
        <w:rPr>
          <w:rFonts w:ascii="Times New Roman" w:eastAsia="Arial" w:hAnsi="Times New Roman"/>
          <w:sz w:val="28"/>
          <w:szCs w:val="28"/>
        </w:rPr>
        <w:t>птимизацию</w:t>
      </w:r>
      <w:r w:rsidR="00F922C7" w:rsidRPr="005F1CDF">
        <w:rPr>
          <w:rFonts w:ascii="Times New Roman" w:eastAsia="Arial" w:hAnsi="Times New Roman"/>
          <w:sz w:val="28"/>
          <w:szCs w:val="28"/>
        </w:rPr>
        <w:t xml:space="preserve"> учета, </w:t>
      </w:r>
      <w:r w:rsidR="007A251C" w:rsidRPr="005F1CDF">
        <w:rPr>
          <w:rFonts w:ascii="Times New Roman" w:eastAsia="Arial" w:hAnsi="Times New Roman"/>
          <w:sz w:val="28"/>
          <w:szCs w:val="28"/>
        </w:rPr>
        <w:t>контро</w:t>
      </w:r>
      <w:r w:rsidR="00E81FDC" w:rsidRPr="005F1CDF">
        <w:rPr>
          <w:rFonts w:ascii="Times New Roman" w:eastAsia="Arial" w:hAnsi="Times New Roman"/>
          <w:sz w:val="28"/>
          <w:szCs w:val="28"/>
        </w:rPr>
        <w:t>ля выписки рецептов и отпуска лекарственных препаратов</w:t>
      </w:r>
      <w:r w:rsidR="00511E60" w:rsidRPr="005F1CDF">
        <w:rPr>
          <w:rFonts w:ascii="Times New Roman" w:eastAsia="Arial" w:hAnsi="Times New Roman"/>
          <w:sz w:val="28"/>
          <w:szCs w:val="28"/>
        </w:rPr>
        <w:t xml:space="preserve"> по программе ССЗ</w:t>
      </w:r>
      <w:r w:rsidR="00B1051D" w:rsidRPr="005F1CDF">
        <w:rPr>
          <w:rFonts w:ascii="Times New Roman" w:eastAsia="Arial" w:hAnsi="Times New Roman"/>
          <w:sz w:val="28"/>
          <w:szCs w:val="28"/>
        </w:rPr>
        <w:t>;</w:t>
      </w:r>
    </w:p>
    <w:p w:rsidR="00A102B3" w:rsidRPr="005F1CDF" w:rsidRDefault="008146C2" w:rsidP="00A102B3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3.2.4.</w:t>
      </w:r>
      <w:r w:rsidR="00082C91" w:rsidRPr="005F1CDF">
        <w:rPr>
          <w:rFonts w:ascii="Times New Roman" w:eastAsia="Arial" w:hAnsi="Times New Roman"/>
          <w:sz w:val="28"/>
          <w:szCs w:val="28"/>
        </w:rPr>
        <w:t xml:space="preserve"> О</w:t>
      </w:r>
      <w:r w:rsidR="007A251C" w:rsidRPr="005F1CDF">
        <w:rPr>
          <w:rFonts w:ascii="Times New Roman" w:eastAsia="Arial" w:hAnsi="Times New Roman"/>
          <w:sz w:val="28"/>
          <w:szCs w:val="28"/>
        </w:rPr>
        <w:t>п</w:t>
      </w:r>
      <w:r w:rsidR="00082C91" w:rsidRPr="005F1CDF">
        <w:rPr>
          <w:rFonts w:ascii="Times New Roman" w:eastAsia="Arial" w:hAnsi="Times New Roman"/>
          <w:sz w:val="28"/>
          <w:szCs w:val="28"/>
        </w:rPr>
        <w:t>еративный анализ</w:t>
      </w:r>
      <w:r w:rsidR="006A14D4" w:rsidRPr="005F1CDF">
        <w:rPr>
          <w:rFonts w:ascii="Times New Roman" w:eastAsia="Arial" w:hAnsi="Times New Roman"/>
          <w:sz w:val="28"/>
          <w:szCs w:val="28"/>
        </w:rPr>
        <w:t xml:space="preserve"> реализации</w:t>
      </w:r>
      <w:r w:rsidR="00F922C7" w:rsidRPr="005F1CDF">
        <w:rPr>
          <w:rFonts w:ascii="Times New Roman" w:eastAsia="Arial" w:hAnsi="Times New Roman"/>
          <w:sz w:val="28"/>
          <w:szCs w:val="28"/>
        </w:rPr>
        <w:t xml:space="preserve"> программ</w:t>
      </w:r>
      <w:r w:rsidR="00511E60" w:rsidRPr="005F1CDF">
        <w:rPr>
          <w:rFonts w:ascii="Times New Roman" w:eastAsia="Arial" w:hAnsi="Times New Roman"/>
          <w:sz w:val="28"/>
          <w:szCs w:val="28"/>
        </w:rPr>
        <w:t>ы ССЗ</w:t>
      </w:r>
      <w:r w:rsidR="00082C91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7A251C" w:rsidRPr="005F1CDF">
        <w:rPr>
          <w:rFonts w:ascii="Times New Roman" w:eastAsia="Arial" w:hAnsi="Times New Roman"/>
          <w:sz w:val="28"/>
          <w:szCs w:val="28"/>
        </w:rPr>
        <w:t>на основе обработки персонифицированн</w:t>
      </w:r>
      <w:r w:rsidR="005F3EB4" w:rsidRPr="005F1CDF">
        <w:rPr>
          <w:rFonts w:ascii="Times New Roman" w:eastAsia="Arial" w:hAnsi="Times New Roman"/>
          <w:sz w:val="28"/>
          <w:szCs w:val="28"/>
        </w:rPr>
        <w:t>ой первичной информации</w:t>
      </w:r>
      <w:r w:rsidR="007A251C" w:rsidRPr="005F1CDF">
        <w:rPr>
          <w:rFonts w:ascii="Times New Roman" w:eastAsia="Arial" w:hAnsi="Times New Roman"/>
          <w:sz w:val="28"/>
          <w:szCs w:val="28"/>
        </w:rPr>
        <w:t xml:space="preserve"> в разрезе любых информацион</w:t>
      </w:r>
      <w:r w:rsidR="001033FD" w:rsidRPr="005F1CDF">
        <w:rPr>
          <w:rFonts w:ascii="Times New Roman" w:eastAsia="Arial" w:hAnsi="Times New Roman"/>
          <w:sz w:val="28"/>
          <w:szCs w:val="28"/>
        </w:rPr>
        <w:t>ных показателей и их комбинации;</w:t>
      </w:r>
    </w:p>
    <w:p w:rsidR="001033FD" w:rsidRPr="005F1CDF" w:rsidRDefault="00082C91" w:rsidP="00A102B3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3.2.5. З</w:t>
      </w:r>
      <w:r w:rsidR="001033FD" w:rsidRPr="005F1CDF">
        <w:rPr>
          <w:rFonts w:ascii="Times New Roman" w:eastAsia="Arial" w:hAnsi="Times New Roman"/>
          <w:sz w:val="28"/>
          <w:szCs w:val="28"/>
        </w:rPr>
        <w:t>ащи</w:t>
      </w:r>
      <w:r w:rsidRPr="005F1CDF">
        <w:rPr>
          <w:rFonts w:ascii="Times New Roman" w:eastAsia="Arial" w:hAnsi="Times New Roman"/>
          <w:sz w:val="28"/>
          <w:szCs w:val="28"/>
        </w:rPr>
        <w:t>ту</w:t>
      </w:r>
      <w:r w:rsidR="00B546B1" w:rsidRPr="005F1CDF">
        <w:rPr>
          <w:rFonts w:ascii="Times New Roman" w:eastAsia="Arial" w:hAnsi="Times New Roman"/>
          <w:sz w:val="28"/>
          <w:szCs w:val="28"/>
        </w:rPr>
        <w:t xml:space="preserve"> персональных данных</w:t>
      </w:r>
      <w:r w:rsidR="00511E60" w:rsidRPr="005F1CDF">
        <w:rPr>
          <w:rFonts w:ascii="Times New Roman" w:eastAsia="Arial" w:hAnsi="Times New Roman"/>
          <w:sz w:val="28"/>
          <w:szCs w:val="28"/>
        </w:rPr>
        <w:t>.</w:t>
      </w:r>
    </w:p>
    <w:p w:rsidR="0071112E" w:rsidRPr="005F1CDF" w:rsidRDefault="0071112E" w:rsidP="0071112E">
      <w:pPr>
        <w:ind w:left="720"/>
        <w:jc w:val="both"/>
        <w:rPr>
          <w:rFonts w:ascii="Times New Roman" w:eastAsia="Arial" w:hAnsi="Times New Roman"/>
          <w:sz w:val="28"/>
          <w:szCs w:val="28"/>
        </w:rPr>
      </w:pPr>
    </w:p>
    <w:p w:rsidR="0071112E" w:rsidRPr="005F1CDF" w:rsidRDefault="004D6F14" w:rsidP="004D6F14">
      <w:pPr>
        <w:ind w:firstLine="709"/>
        <w:jc w:val="both"/>
        <w:rPr>
          <w:rFonts w:ascii="Times New Roman" w:eastAsia="Arial" w:hAnsi="Times New Roman"/>
          <w:b/>
          <w:bCs/>
          <w:sz w:val="28"/>
          <w:szCs w:val="28"/>
        </w:rPr>
      </w:pPr>
      <w:r w:rsidRPr="005F1CDF">
        <w:rPr>
          <w:rFonts w:ascii="Times New Roman" w:eastAsia="Arial" w:hAnsi="Times New Roman"/>
          <w:b/>
          <w:bCs/>
          <w:sz w:val="28"/>
          <w:szCs w:val="28"/>
        </w:rPr>
        <w:t xml:space="preserve">4. </w:t>
      </w:r>
      <w:r w:rsidR="00F91944" w:rsidRPr="005F1CDF">
        <w:rPr>
          <w:rFonts w:ascii="Times New Roman" w:eastAsia="Arial" w:hAnsi="Times New Roman"/>
          <w:b/>
          <w:bCs/>
          <w:sz w:val="28"/>
          <w:szCs w:val="28"/>
        </w:rPr>
        <w:t>Используемые б</w:t>
      </w:r>
      <w:r w:rsidR="0071112E" w:rsidRPr="005F1CDF">
        <w:rPr>
          <w:rFonts w:ascii="Times New Roman" w:eastAsia="Arial" w:hAnsi="Times New Roman"/>
          <w:b/>
          <w:bCs/>
          <w:sz w:val="28"/>
          <w:szCs w:val="28"/>
        </w:rPr>
        <w:t>локи информаци</w:t>
      </w:r>
      <w:r w:rsidR="00F91944" w:rsidRPr="005F1CDF">
        <w:rPr>
          <w:rFonts w:ascii="Times New Roman" w:eastAsia="Arial" w:hAnsi="Times New Roman"/>
          <w:b/>
          <w:bCs/>
          <w:sz w:val="28"/>
          <w:szCs w:val="28"/>
        </w:rPr>
        <w:t>и</w:t>
      </w:r>
    </w:p>
    <w:p w:rsidR="0071112E" w:rsidRPr="005F1CDF" w:rsidRDefault="00B610F2" w:rsidP="000A776B">
      <w:pPr>
        <w:ind w:firstLine="709"/>
        <w:jc w:val="both"/>
        <w:rPr>
          <w:rFonts w:ascii="Times New Roman" w:eastAsia="Arial" w:hAnsi="Times New Roman"/>
          <w:bCs/>
          <w:sz w:val="28"/>
          <w:szCs w:val="28"/>
        </w:rPr>
      </w:pPr>
      <w:r w:rsidRPr="005F1CDF">
        <w:rPr>
          <w:rFonts w:ascii="Times New Roman" w:eastAsia="Arial" w:hAnsi="Times New Roman"/>
          <w:bCs/>
          <w:sz w:val="28"/>
          <w:szCs w:val="28"/>
        </w:rPr>
        <w:t xml:space="preserve">В настоящем </w:t>
      </w:r>
      <w:r w:rsidR="006D5172" w:rsidRPr="005F1CDF">
        <w:rPr>
          <w:rFonts w:ascii="Times New Roman" w:eastAsia="Arial" w:hAnsi="Times New Roman"/>
          <w:bCs/>
          <w:sz w:val="28"/>
          <w:szCs w:val="28"/>
        </w:rPr>
        <w:t>Р</w:t>
      </w:r>
      <w:r w:rsidRPr="005F1CDF">
        <w:rPr>
          <w:rFonts w:ascii="Times New Roman" w:eastAsia="Arial" w:hAnsi="Times New Roman"/>
          <w:bCs/>
          <w:sz w:val="28"/>
          <w:szCs w:val="28"/>
        </w:rPr>
        <w:t>егламенте исполь</w:t>
      </w:r>
      <w:r w:rsidR="000A776B" w:rsidRPr="005F1CDF">
        <w:rPr>
          <w:rFonts w:ascii="Times New Roman" w:eastAsia="Arial" w:hAnsi="Times New Roman"/>
          <w:bCs/>
          <w:sz w:val="28"/>
          <w:szCs w:val="28"/>
        </w:rPr>
        <w:t xml:space="preserve">зуются следующие основные блоки </w:t>
      </w:r>
      <w:r w:rsidRPr="005F1CDF">
        <w:rPr>
          <w:rFonts w:ascii="Times New Roman" w:eastAsia="Arial" w:hAnsi="Times New Roman"/>
          <w:bCs/>
          <w:sz w:val="28"/>
          <w:szCs w:val="28"/>
        </w:rPr>
        <w:t>информации:</w:t>
      </w:r>
    </w:p>
    <w:p w:rsidR="00073783" w:rsidRPr="005F1CDF" w:rsidRDefault="00B06FB4" w:rsidP="000A77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4.</w:t>
      </w:r>
      <w:r w:rsidR="000A776B" w:rsidRPr="005F1CDF">
        <w:rPr>
          <w:rFonts w:ascii="Times New Roman" w:eastAsia="Arial" w:hAnsi="Times New Roman"/>
          <w:sz w:val="28"/>
          <w:szCs w:val="28"/>
        </w:rPr>
        <w:t xml:space="preserve">1. </w:t>
      </w:r>
      <w:r w:rsidRPr="005F1CDF">
        <w:rPr>
          <w:rFonts w:ascii="Times New Roman" w:eastAsia="Arial" w:hAnsi="Times New Roman"/>
          <w:sz w:val="28"/>
          <w:szCs w:val="28"/>
        </w:rPr>
        <w:t>С</w:t>
      </w:r>
      <w:r w:rsidR="00031EA3" w:rsidRPr="005F1CDF">
        <w:rPr>
          <w:rFonts w:ascii="Times New Roman" w:eastAsia="Arial" w:hAnsi="Times New Roman"/>
          <w:sz w:val="28"/>
          <w:szCs w:val="28"/>
        </w:rPr>
        <w:t>правочник</w:t>
      </w:r>
      <w:r w:rsidR="004B3B14" w:rsidRPr="005F1CDF">
        <w:rPr>
          <w:rFonts w:ascii="Times New Roman" w:eastAsia="Arial" w:hAnsi="Times New Roman"/>
          <w:sz w:val="28"/>
          <w:szCs w:val="28"/>
        </w:rPr>
        <w:t xml:space="preserve"> лекарственных препаратов для медицинского применения для  обеспечения</w:t>
      </w:r>
      <w:r w:rsidR="009B52BA" w:rsidRPr="005F1CDF">
        <w:rPr>
          <w:rFonts w:ascii="Times New Roman" w:eastAsia="Arial" w:hAnsi="Times New Roman"/>
          <w:sz w:val="28"/>
          <w:szCs w:val="28"/>
        </w:rPr>
        <w:t xml:space="preserve"> лекарственными препаратами в амбулаторных условиях</w:t>
      </w:r>
      <w:r w:rsidR="004B3B14" w:rsidRPr="005F1CDF">
        <w:rPr>
          <w:rFonts w:ascii="Times New Roman" w:eastAsia="Arial" w:hAnsi="Times New Roman"/>
          <w:sz w:val="28"/>
          <w:szCs w:val="28"/>
        </w:rPr>
        <w:t xml:space="preserve"> в течение одного года</w:t>
      </w:r>
      <w:r w:rsidR="002B6C1F" w:rsidRPr="005F1CDF">
        <w:rPr>
          <w:rFonts w:ascii="Times New Roman" w:eastAsia="Arial" w:hAnsi="Times New Roman"/>
          <w:sz w:val="28"/>
          <w:szCs w:val="28"/>
        </w:rPr>
        <w:t>, утвержденный П</w:t>
      </w:r>
      <w:r w:rsidR="004B3B14" w:rsidRPr="005F1CDF">
        <w:rPr>
          <w:rFonts w:ascii="Times New Roman" w:eastAsia="Arial" w:hAnsi="Times New Roman"/>
          <w:sz w:val="28"/>
          <w:szCs w:val="28"/>
        </w:rPr>
        <w:t>риказом № 1н</w:t>
      </w:r>
      <w:r w:rsidR="00C368A5" w:rsidRPr="005F1CDF">
        <w:rPr>
          <w:rFonts w:ascii="Times New Roman" w:eastAsia="Arial" w:hAnsi="Times New Roman"/>
          <w:sz w:val="28"/>
          <w:szCs w:val="28"/>
        </w:rPr>
        <w:t xml:space="preserve"> (далее – справочник</w:t>
      </w:r>
      <w:r w:rsidR="00E33555" w:rsidRPr="005F1CDF">
        <w:rPr>
          <w:rFonts w:ascii="Times New Roman" w:eastAsia="Arial" w:hAnsi="Times New Roman"/>
          <w:sz w:val="28"/>
          <w:szCs w:val="28"/>
        </w:rPr>
        <w:t xml:space="preserve"> МНН ЛП </w:t>
      </w:r>
      <w:r w:rsidR="00C368A5" w:rsidRPr="005F1CDF">
        <w:rPr>
          <w:rFonts w:ascii="Times New Roman" w:eastAsia="Arial" w:hAnsi="Times New Roman"/>
          <w:sz w:val="28"/>
          <w:szCs w:val="28"/>
        </w:rPr>
        <w:t xml:space="preserve">по </w:t>
      </w:r>
      <w:r w:rsidR="00E33555" w:rsidRPr="005F1CDF">
        <w:rPr>
          <w:rFonts w:ascii="Times New Roman" w:eastAsia="Arial" w:hAnsi="Times New Roman"/>
          <w:sz w:val="28"/>
          <w:szCs w:val="28"/>
        </w:rPr>
        <w:t>ССЗ)</w:t>
      </w:r>
      <w:r w:rsidR="00796803" w:rsidRPr="005F1CDF">
        <w:rPr>
          <w:rFonts w:ascii="Times New Roman" w:eastAsia="Arial" w:hAnsi="Times New Roman"/>
          <w:sz w:val="28"/>
          <w:szCs w:val="28"/>
        </w:rPr>
        <w:t>, содержащего</w:t>
      </w:r>
      <w:r w:rsidR="00073783" w:rsidRPr="005F1CDF">
        <w:rPr>
          <w:rFonts w:ascii="Times New Roman" w:eastAsia="Arial" w:hAnsi="Times New Roman"/>
          <w:sz w:val="28"/>
          <w:szCs w:val="28"/>
        </w:rPr>
        <w:t xml:space="preserve"> для каждого МНН: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1.1. русское наименование </w:t>
      </w:r>
      <w:r w:rsidR="009D073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МНН </w:t>
      </w:r>
      <w:r w:rsidR="009D0733" w:rsidRPr="005F1CDF">
        <w:rPr>
          <w:rFonts w:ascii="Times New Roman" w:eastAsia="Arial" w:hAnsi="Times New Roman"/>
          <w:sz w:val="28"/>
          <w:szCs w:val="28"/>
        </w:rPr>
        <w:t>ЛП по ССЗ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.2. латинское наименование </w:t>
      </w:r>
      <w:r w:rsidR="009D073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МНН</w:t>
      </w:r>
      <w:r w:rsidR="009D0733" w:rsidRPr="005F1CDF">
        <w:rPr>
          <w:rFonts w:ascii="Times New Roman" w:eastAsia="Arial" w:hAnsi="Times New Roman"/>
          <w:sz w:val="28"/>
          <w:szCs w:val="28"/>
        </w:rPr>
        <w:t xml:space="preserve"> ЛП по ССЗ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.3. наименование ф</w:t>
      </w:r>
      <w:r w:rsidR="009D073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армакотерапевтической группы МНН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.4. 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торговое наименование ЛП;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.5. латинское торговое наименование ЛП; 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.6. 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лекарственную форму ЛП;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.7. </w:t>
      </w:r>
      <w:r w:rsidR="0007378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дозировку ЛП;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.8. наименование, страну производителя ЛП;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.9. дату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 включения в Справочник ЛП по ССЗ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;</w:t>
      </w:r>
    </w:p>
    <w:p w:rsidR="00073783" w:rsidRPr="005F1CDF" w:rsidRDefault="00B06FB4" w:rsidP="00073783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1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.10. дату ис</w:t>
      </w:r>
      <w:r w:rsidR="0079680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ключения из Справочника ЛП по ССЗ</w:t>
      </w:r>
      <w:r w:rsidR="00073783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;</w:t>
      </w:r>
    </w:p>
    <w:p w:rsidR="00163419" w:rsidRPr="005F1CDF" w:rsidRDefault="00163419" w:rsidP="00073783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</w:p>
    <w:p w:rsidR="004B3B14" w:rsidRPr="005F1CDF" w:rsidRDefault="00B06FB4" w:rsidP="000A776B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4.</w:t>
      </w:r>
      <w:r w:rsidR="004B3B14" w:rsidRPr="005F1CDF">
        <w:rPr>
          <w:rFonts w:ascii="Times New Roman" w:eastAsia="Arial" w:hAnsi="Times New Roman"/>
          <w:sz w:val="28"/>
          <w:szCs w:val="28"/>
        </w:rPr>
        <w:t xml:space="preserve">2. </w:t>
      </w:r>
      <w:r w:rsidRPr="005F1CDF">
        <w:rPr>
          <w:rFonts w:ascii="Times New Roman" w:eastAsia="Arial" w:hAnsi="Times New Roman"/>
          <w:sz w:val="28"/>
          <w:szCs w:val="28"/>
        </w:rPr>
        <w:t>Р</w:t>
      </w:r>
      <w:r w:rsidR="00461316" w:rsidRPr="005F1CDF">
        <w:rPr>
          <w:rFonts w:ascii="Times New Roman" w:eastAsia="Arial" w:hAnsi="Times New Roman"/>
          <w:sz w:val="28"/>
          <w:szCs w:val="28"/>
        </w:rPr>
        <w:t>егистр лиц</w:t>
      </w:r>
      <w:r w:rsidR="00F97D0C" w:rsidRPr="005F1CDF">
        <w:rPr>
          <w:rFonts w:ascii="Times New Roman" w:eastAsia="Arial" w:hAnsi="Times New Roman"/>
          <w:sz w:val="28"/>
          <w:szCs w:val="28"/>
        </w:rPr>
        <w:t xml:space="preserve"> постав</w:t>
      </w:r>
      <w:r w:rsidR="000B47E1" w:rsidRPr="005F1CDF">
        <w:rPr>
          <w:rFonts w:ascii="Times New Roman" w:eastAsia="Arial" w:hAnsi="Times New Roman"/>
          <w:sz w:val="28"/>
          <w:szCs w:val="28"/>
        </w:rPr>
        <w:t>ленных на диспансерное наблюдение</w:t>
      </w:r>
      <w:r w:rsidR="00461316" w:rsidRPr="005F1CDF">
        <w:rPr>
          <w:rFonts w:ascii="Times New Roman" w:eastAsia="Arial" w:hAnsi="Times New Roman"/>
          <w:sz w:val="28"/>
          <w:szCs w:val="28"/>
        </w:rPr>
        <w:t>,</w:t>
      </w:r>
      <w:r w:rsidR="00D15C8F" w:rsidRPr="005F1CDF">
        <w:rPr>
          <w:rFonts w:ascii="Times New Roman" w:hAnsi="Times New Roman"/>
          <w:bCs/>
          <w:sz w:val="28"/>
          <w:szCs w:val="28"/>
        </w:rPr>
        <w:t xml:space="preserve"> которые перенесли острое нарушение мозгового кровообращения, инфаркт миокарда, а также которым были выполнены аортокоронарное шунтирование, </w:t>
      </w:r>
      <w:proofErr w:type="spellStart"/>
      <w:r w:rsidR="00D15C8F" w:rsidRPr="005F1CDF">
        <w:rPr>
          <w:rFonts w:ascii="Times New Roman" w:hAnsi="Times New Roman"/>
          <w:bCs/>
          <w:sz w:val="28"/>
          <w:szCs w:val="28"/>
        </w:rPr>
        <w:t>ангиопл</w:t>
      </w:r>
      <w:r w:rsidR="000B47E1" w:rsidRPr="005F1CDF">
        <w:rPr>
          <w:rFonts w:ascii="Times New Roman" w:hAnsi="Times New Roman"/>
          <w:bCs/>
          <w:sz w:val="28"/>
          <w:szCs w:val="28"/>
        </w:rPr>
        <w:t>астика</w:t>
      </w:r>
      <w:proofErr w:type="spellEnd"/>
      <w:r w:rsidR="000B47E1" w:rsidRPr="005F1CDF">
        <w:rPr>
          <w:rFonts w:ascii="Times New Roman" w:hAnsi="Times New Roman"/>
          <w:bCs/>
          <w:sz w:val="28"/>
          <w:szCs w:val="28"/>
        </w:rPr>
        <w:t xml:space="preserve"> коронарных артерий </w:t>
      </w:r>
      <w:r w:rsidR="00D15C8F" w:rsidRPr="005F1CDF">
        <w:rPr>
          <w:rFonts w:ascii="Times New Roman" w:hAnsi="Times New Roman"/>
          <w:bCs/>
          <w:sz w:val="28"/>
          <w:szCs w:val="28"/>
        </w:rPr>
        <w:t xml:space="preserve">со </w:t>
      </w:r>
      <w:proofErr w:type="spellStart"/>
      <w:r w:rsidR="00D15C8F" w:rsidRPr="005F1CDF">
        <w:rPr>
          <w:rFonts w:ascii="Times New Roman" w:hAnsi="Times New Roman"/>
          <w:bCs/>
          <w:sz w:val="28"/>
          <w:szCs w:val="28"/>
        </w:rPr>
        <w:t>стентированием</w:t>
      </w:r>
      <w:proofErr w:type="spellEnd"/>
      <w:r w:rsidR="00D15C8F" w:rsidRPr="005F1CDF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D15C8F" w:rsidRPr="005F1CDF">
        <w:rPr>
          <w:rFonts w:ascii="Times New Roman" w:hAnsi="Times New Roman"/>
          <w:bCs/>
          <w:sz w:val="28"/>
          <w:szCs w:val="28"/>
        </w:rPr>
        <w:t>катетерная</w:t>
      </w:r>
      <w:proofErr w:type="spellEnd"/>
      <w:r w:rsidR="00D15C8F" w:rsidRPr="005F1CDF">
        <w:rPr>
          <w:rFonts w:ascii="Times New Roman" w:hAnsi="Times New Roman"/>
          <w:bCs/>
          <w:sz w:val="28"/>
          <w:szCs w:val="28"/>
        </w:rPr>
        <w:t xml:space="preserve"> абляция по поводу </w:t>
      </w:r>
      <w:proofErr w:type="gramStart"/>
      <w:r w:rsidR="00D15C8F" w:rsidRPr="005F1CDF">
        <w:rPr>
          <w:rFonts w:ascii="Times New Roman" w:hAnsi="Times New Roman"/>
          <w:bCs/>
          <w:sz w:val="28"/>
          <w:szCs w:val="28"/>
        </w:rPr>
        <w:t>сердечно-сосудистых</w:t>
      </w:r>
      <w:proofErr w:type="gramEnd"/>
      <w:r w:rsidR="00D15C8F" w:rsidRPr="005F1CDF">
        <w:rPr>
          <w:rFonts w:ascii="Times New Roman" w:hAnsi="Times New Roman"/>
          <w:bCs/>
          <w:sz w:val="28"/>
          <w:szCs w:val="28"/>
        </w:rPr>
        <w:t xml:space="preserve"> заболеваний</w:t>
      </w:r>
      <w:r w:rsidR="00F97BAE" w:rsidRPr="005F1CDF">
        <w:rPr>
          <w:rFonts w:ascii="Times New Roman" w:hAnsi="Times New Roman"/>
          <w:bCs/>
          <w:sz w:val="28"/>
          <w:szCs w:val="28"/>
        </w:rPr>
        <w:t xml:space="preserve"> (далее – регистр</w:t>
      </w:r>
      <w:r w:rsidR="00BC4AF3" w:rsidRPr="005F1CDF">
        <w:rPr>
          <w:rFonts w:ascii="Times New Roman" w:hAnsi="Times New Roman"/>
          <w:bCs/>
          <w:sz w:val="28"/>
          <w:szCs w:val="28"/>
        </w:rPr>
        <w:t xml:space="preserve"> ССЗ), содержащий для каждого гражданина</w:t>
      </w:r>
      <w:r w:rsidR="00D15C8F" w:rsidRPr="005F1CDF">
        <w:rPr>
          <w:rFonts w:ascii="Times New Roman" w:hAnsi="Times New Roman"/>
          <w:bCs/>
          <w:sz w:val="28"/>
          <w:szCs w:val="28"/>
        </w:rPr>
        <w:t>:</w:t>
      </w:r>
    </w:p>
    <w:p w:rsidR="00BC4AF3" w:rsidRPr="005F1CD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2.1. наименование МО, </w:t>
      </w:r>
      <w:proofErr w:type="gramStart"/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предоставившей</w:t>
      </w:r>
      <w:proofErr w:type="gramEnd"/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данные о гражданине;</w:t>
      </w:r>
    </w:p>
    <w:p w:rsidR="00BC4AF3" w:rsidRPr="005F1CD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2.2. СНИЛС;</w:t>
      </w:r>
    </w:p>
    <w:p w:rsidR="00BC4AF3" w:rsidRPr="005F1CD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2.3. фамилия, имя и отчество;</w:t>
      </w:r>
    </w:p>
    <w:p w:rsidR="00BC4AF3" w:rsidRPr="005F1CD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2.4. пол;</w:t>
      </w:r>
    </w:p>
    <w:p w:rsidR="00BC4AF3" w:rsidRPr="005F1CD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lastRenderedPageBreak/>
        <w:t>4.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2.5. дату рождения;</w:t>
      </w:r>
    </w:p>
    <w:p w:rsidR="00BC4AF3" w:rsidRPr="00A124FF" w:rsidRDefault="00B06FB4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5C7587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2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.6. 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адрес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регистрации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BC4AF3" w:rsidRPr="00A124FF" w:rsidRDefault="005C758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363D8A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2</w:t>
      </w:r>
      <w:r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.7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 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категорию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льготы</w:t>
      </w:r>
      <w:r w:rsidR="00363D8A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232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834069" w:rsidRPr="005F1CDF" w:rsidRDefault="00834069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4.2.8.наименование, серия и номер документа, удостоверяющего личность;</w:t>
      </w:r>
    </w:p>
    <w:p w:rsidR="00834069" w:rsidRPr="005F1CDF" w:rsidRDefault="00834069" w:rsidP="00834069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4.2.9. серия и номер страхового полиса;</w:t>
      </w:r>
    </w:p>
    <w:p w:rsidR="00BC4AF3" w:rsidRPr="00A124FF" w:rsidRDefault="005C7587" w:rsidP="00FD3E86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="00363D8A" w:rsidRPr="005F1CD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5F1CD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834069" w:rsidRPr="005F1CDF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="00BC4AF3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. диагноз по </w:t>
      </w:r>
      <w:r w:rsidR="00BC4AF3" w:rsidRPr="00A124FF">
        <w:rPr>
          <w:rFonts w:ascii="Times New Roman" w:eastAsia="Calibri" w:hAnsi="Times New Roman"/>
          <w:sz w:val="28"/>
          <w:szCs w:val="28"/>
          <w:lang w:eastAsia="en-US"/>
        </w:rPr>
        <w:t>МКБ</w:t>
      </w:r>
      <w:r w:rsidR="008F4DE7" w:rsidRPr="00A124FF">
        <w:rPr>
          <w:rFonts w:ascii="Times New Roman" w:eastAsia="Calibri" w:hAnsi="Times New Roman"/>
          <w:sz w:val="28"/>
          <w:szCs w:val="28"/>
          <w:lang w:eastAsia="en-US"/>
        </w:rPr>
        <w:t>-10</w:t>
      </w:r>
      <w:r w:rsidR="005F1AD3" w:rsidRPr="00A124FF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20.0,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20.8,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21 – 22,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25.1,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25.2,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25.5,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25.6,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25.8,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48.0,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48.3,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47.1, </w:t>
      </w:r>
      <w:r w:rsidR="008F4DE7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8F4DE7" w:rsidRPr="00A124FF">
        <w:rPr>
          <w:rStyle w:val="13pt0pt"/>
          <w:rFonts w:eastAsia="Arial Unicode MS"/>
          <w:sz w:val="28"/>
          <w:szCs w:val="28"/>
        </w:rPr>
        <w:t xml:space="preserve"> 45.6</w:t>
      </w:r>
      <w:r w:rsidR="009008AC" w:rsidRPr="00A124FF">
        <w:rPr>
          <w:rStyle w:val="13pt0pt"/>
          <w:rFonts w:eastAsia="Arial Unicode MS"/>
          <w:sz w:val="28"/>
          <w:szCs w:val="28"/>
        </w:rPr>
        <w:t xml:space="preserve">, </w:t>
      </w:r>
      <w:r w:rsidR="009008AC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9008AC" w:rsidRPr="00A124FF">
        <w:rPr>
          <w:rStyle w:val="13pt0pt"/>
          <w:rFonts w:eastAsia="Arial Unicode MS"/>
          <w:sz w:val="28"/>
          <w:szCs w:val="28"/>
        </w:rPr>
        <w:t xml:space="preserve"> 61, </w:t>
      </w:r>
      <w:r w:rsidR="009008AC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9008AC" w:rsidRPr="00A124FF">
        <w:rPr>
          <w:rStyle w:val="13pt0pt"/>
          <w:rFonts w:eastAsia="Arial Unicode MS"/>
          <w:sz w:val="28"/>
          <w:szCs w:val="28"/>
        </w:rPr>
        <w:t xml:space="preserve">62, </w:t>
      </w:r>
      <w:r w:rsidR="009008AC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9008AC" w:rsidRPr="00A124FF">
        <w:rPr>
          <w:rStyle w:val="13pt0pt"/>
          <w:rFonts w:eastAsia="Arial Unicode MS"/>
          <w:sz w:val="28"/>
          <w:szCs w:val="28"/>
        </w:rPr>
        <w:t xml:space="preserve">63, </w:t>
      </w:r>
      <w:r w:rsidR="009008AC" w:rsidRPr="00A124FF">
        <w:rPr>
          <w:rStyle w:val="13pt0pt"/>
          <w:rFonts w:eastAsia="Arial Unicode MS"/>
          <w:sz w:val="28"/>
          <w:szCs w:val="28"/>
          <w:lang w:val="en-US"/>
        </w:rPr>
        <w:t>I</w:t>
      </w:r>
      <w:r w:rsidR="009008AC" w:rsidRPr="00A124FF">
        <w:rPr>
          <w:rStyle w:val="13pt0pt"/>
          <w:rFonts w:eastAsia="Arial Unicode MS"/>
          <w:sz w:val="28"/>
          <w:szCs w:val="28"/>
        </w:rPr>
        <w:t xml:space="preserve">64, </w:t>
      </w:r>
      <w:r w:rsidR="009008AC" w:rsidRPr="00A124FF">
        <w:rPr>
          <w:rStyle w:val="13pt0pt"/>
          <w:rFonts w:eastAsia="Arial Unicode MS"/>
          <w:sz w:val="28"/>
          <w:szCs w:val="28"/>
          <w:lang w:val="en-US"/>
        </w:rPr>
        <w:t>G</w:t>
      </w:r>
      <w:r w:rsidR="009008AC" w:rsidRPr="00A124FF">
        <w:rPr>
          <w:rStyle w:val="13pt0pt"/>
          <w:rFonts w:eastAsia="Arial Unicode MS"/>
          <w:sz w:val="28"/>
          <w:szCs w:val="28"/>
        </w:rPr>
        <w:t>45</w:t>
      </w:r>
      <w:r w:rsidR="008F4DE7" w:rsidRPr="00A124FF">
        <w:rPr>
          <w:rStyle w:val="13pt0pt"/>
          <w:rFonts w:eastAsia="Arial Unicode MS"/>
          <w:sz w:val="28"/>
          <w:szCs w:val="28"/>
        </w:rPr>
        <w:t>)</w:t>
      </w:r>
      <w:r w:rsidR="00FD3E86" w:rsidRPr="00A124FF">
        <w:rPr>
          <w:rStyle w:val="13pt0pt"/>
          <w:rFonts w:eastAsia="Arial Unicode MS"/>
          <w:sz w:val="28"/>
          <w:szCs w:val="28"/>
        </w:rPr>
        <w:t>, который</w:t>
      </w:r>
      <w:r w:rsidR="00FD3E86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="00E170BC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является</w:t>
      </w:r>
      <w:r w:rsidR="00FD3E86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основанием для включения в регистр ССЗ;</w:t>
      </w:r>
    </w:p>
    <w:p w:rsidR="00BC4AF3" w:rsidRPr="00A124FF" w:rsidRDefault="00834069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4.2.</w:t>
      </w:r>
      <w:r w:rsidR="00E80C31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11</w:t>
      </w:r>
      <w:r w:rsidR="00363D8A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. дата установки диагноза по МКБ-10;</w:t>
      </w:r>
    </w:p>
    <w:p w:rsidR="00706AA6" w:rsidRPr="00A124FF" w:rsidRDefault="005C7587" w:rsidP="00706AA6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363D8A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2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.1</w:t>
      </w:r>
      <w:r w:rsidR="00E80C31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2</w:t>
      </w:r>
      <w:r w:rsidR="00BC4AF3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. номер медицинской карты амбулаторного больного</w:t>
      </w:r>
      <w:r w:rsidR="00706AA6" w:rsidRPr="00A124F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706AA6" w:rsidRPr="005F1CDF" w:rsidRDefault="00E80C31" w:rsidP="00706AA6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4.2.13</w:t>
      </w:r>
      <w:r w:rsidR="00706AA6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номер учетной формы № 030/у "Контрольная карта диспансерного наблюдения"</w:t>
      </w:r>
      <w:r w:rsidR="00572D44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, утвержденной </w:t>
      </w:r>
      <w:r w:rsidR="009B52B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приказом Министе</w:t>
      </w:r>
      <w:r w:rsidR="0072219B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р</w:t>
      </w:r>
      <w:r w:rsidR="009B52B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ства здра</w:t>
      </w:r>
      <w:r w:rsidR="0072219B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воохранения Российской Федерации от 15 декабря 2014 г. № 834н                   </w:t>
      </w:r>
      <w:r w:rsidR="0072219B" w:rsidRPr="005F1CDF">
        <w:rPr>
          <w:rFonts w:ascii="Times New Roman" w:hAnsi="Times New Roman"/>
          <w:sz w:val="28"/>
          <w:szCs w:val="28"/>
        </w:rPr>
        <w:t>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</w:t>
      </w:r>
      <w:r w:rsidR="00FD3E86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BC4AF3" w:rsidRPr="005F1CDF" w:rsidRDefault="005C758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2.1</w:t>
      </w:r>
      <w:r w:rsidR="00E80C31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 </w:t>
      </w:r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дату включения в</w:t>
      </w:r>
      <w:r w:rsidR="00A66C7B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регистр</w:t>
      </w:r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ССЗ</w:t>
      </w:r>
      <w:r w:rsidR="00BC4AF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BC4AF3" w:rsidRPr="005F1CDF" w:rsidRDefault="005C758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5F3B54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2.1</w:t>
      </w:r>
      <w:r w:rsidR="00604347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. дату исключения из </w:t>
      </w:r>
      <w:r w:rsidR="005F3B54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регистра</w:t>
      </w:r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ССЗ (в течение одного года </w:t>
      </w:r>
      <w:proofErr w:type="gramStart"/>
      <w:r w:rsidR="00363D8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с даты </w:t>
      </w:r>
      <w:r w:rsidR="002B163F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установк</w:t>
      </w:r>
      <w:r w:rsidR="00BC1785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и</w:t>
      </w:r>
      <w:proofErr w:type="gramEnd"/>
      <w:r w:rsidR="00F843E5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диагноза по МКБ-10</w:t>
      </w:r>
      <w:r w:rsidR="005F3B54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(далее - период</w:t>
      </w:r>
      <w:r w:rsidR="001128D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)</w:t>
      </w:r>
      <w:r w:rsidR="005F3B54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8C3884" w:rsidRPr="005F1CDF" w:rsidRDefault="008C3884" w:rsidP="008C3884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</w:t>
      </w:r>
      <w:r w:rsidR="00604347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256995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назначение</w:t>
      </w: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МНН Л</w:t>
      </w:r>
      <w:r w:rsidR="00256995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П по ССЗ:</w:t>
      </w:r>
    </w:p>
    <w:p w:rsidR="009226EF" w:rsidRPr="005F1CDF" w:rsidRDefault="001300D7" w:rsidP="008C3884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4.2.16</w:t>
      </w:r>
      <w:r w:rsidR="001461E8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.1</w:t>
      </w:r>
      <w:r w:rsidR="009226EF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МНН ЛП по ССЗ</w:t>
      </w:r>
      <w:r w:rsidR="0016723D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8C3884" w:rsidRPr="005F1CDF" w:rsidRDefault="001300D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4.2.16</w:t>
      </w:r>
      <w:r w:rsidR="001461E8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.2</w:t>
      </w:r>
      <w:r w:rsidR="0016723D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лекарственная форма;</w:t>
      </w:r>
    </w:p>
    <w:p w:rsidR="0016723D" w:rsidRPr="005F1CDF" w:rsidRDefault="001300D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4.2.16</w:t>
      </w:r>
      <w:r w:rsidR="001461E8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.3</w:t>
      </w:r>
      <w:r w:rsidR="0016723D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дозировка;</w:t>
      </w:r>
    </w:p>
    <w:p w:rsidR="0016723D" w:rsidRPr="005F1CDF" w:rsidRDefault="001300D7" w:rsidP="008F4DE7">
      <w:pPr>
        <w:widowControl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4.2.16</w:t>
      </w:r>
      <w:r w:rsidR="001461E8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.4</w:t>
      </w:r>
      <w:r w:rsidR="00754D7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потребность  на период</w:t>
      </w:r>
      <w:r w:rsidR="0016723D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в таб., кап.</w:t>
      </w:r>
    </w:p>
    <w:p w:rsidR="00163419" w:rsidRPr="005F1CDF" w:rsidRDefault="00163419" w:rsidP="00BC4AF3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163419" w:rsidRPr="005F1CDF" w:rsidRDefault="000D47FB" w:rsidP="00163419">
      <w:pPr>
        <w:widowControl/>
        <w:spacing w:after="200"/>
        <w:ind w:firstLine="709"/>
        <w:contextualSpacing/>
        <w:jc w:val="both"/>
        <w:rPr>
          <w:rFonts w:ascii="Times New Roman" w:eastAsia="Arial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.3. Территориальный регистр медицинских организаций,</w:t>
      </w:r>
      <w:r w:rsidR="00163419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 содержащий для каждой МО:</w:t>
      </w:r>
    </w:p>
    <w:p w:rsidR="00163419" w:rsidRPr="005F1CDF" w:rsidRDefault="000D47FB" w:rsidP="00163419">
      <w:pPr>
        <w:widowControl/>
        <w:spacing w:after="200"/>
        <w:ind w:firstLine="709"/>
        <w:contextualSpacing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4.</w:t>
      </w:r>
      <w:r w:rsidR="00163419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 xml:space="preserve">3.1. 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наименование </w:t>
      </w:r>
      <w:r w:rsidR="00163419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МО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;</w:t>
      </w:r>
    </w:p>
    <w:p w:rsidR="00163419" w:rsidRPr="005F1CDF" w:rsidRDefault="000D47FB" w:rsidP="00163419">
      <w:pPr>
        <w:widowControl/>
        <w:spacing w:after="200"/>
        <w:ind w:firstLine="709"/>
        <w:contextualSpacing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3.2. </w:t>
      </w:r>
      <w:r w:rsidR="00163419" w:rsidRPr="005F1CDF">
        <w:rPr>
          <w:rFonts w:ascii="Times New Roman" w:eastAsia="Calibri" w:hAnsi="Times New Roman"/>
          <w:color w:val="000000"/>
          <w:kern w:val="0"/>
          <w:sz w:val="28"/>
          <w:szCs w:val="28"/>
          <w:lang w:eastAsia="ru-RU"/>
        </w:rPr>
        <w:t>код рабочего места ОГР</w:t>
      </w:r>
      <w:proofErr w:type="gramStart"/>
      <w:r w:rsidR="00163419" w:rsidRPr="005F1CDF">
        <w:rPr>
          <w:rFonts w:ascii="Times New Roman" w:eastAsia="Calibri" w:hAnsi="Times New Roman"/>
          <w:color w:val="000000"/>
          <w:kern w:val="0"/>
          <w:sz w:val="28"/>
          <w:szCs w:val="28"/>
          <w:lang w:eastAsia="ru-RU"/>
        </w:rPr>
        <w:t>Н[</w:t>
      </w:r>
      <w:proofErr w:type="gramEnd"/>
      <w:r w:rsidR="00163419" w:rsidRPr="005F1CDF">
        <w:rPr>
          <w:rFonts w:ascii="Times New Roman" w:eastAsia="Calibri" w:hAnsi="Times New Roman"/>
          <w:color w:val="000000"/>
          <w:kern w:val="0"/>
          <w:sz w:val="28"/>
          <w:szCs w:val="28"/>
          <w:lang w:eastAsia="ru-RU"/>
        </w:rPr>
        <w:t xml:space="preserve">МКОД_ИД] </w:t>
      </w:r>
      <w:r w:rsidR="00163419" w:rsidRPr="005F1CDF">
        <w:rPr>
          <w:rFonts w:ascii="Times New Roman" w:eastAsia="Arial" w:hAnsi="Times New Roman"/>
          <w:kern w:val="0"/>
          <w:sz w:val="28"/>
          <w:szCs w:val="28"/>
          <w:lang w:eastAsia="en-US"/>
        </w:rPr>
        <w:t>МО;</w:t>
      </w:r>
    </w:p>
    <w:p w:rsidR="00163419" w:rsidRPr="005F1CDF" w:rsidRDefault="000D47FB" w:rsidP="00163419">
      <w:pPr>
        <w:widowControl/>
        <w:spacing w:after="200"/>
        <w:ind w:firstLine="709"/>
        <w:contextualSpacing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3.3. серия рецепта;</w:t>
      </w:r>
    </w:p>
    <w:p w:rsidR="00163419" w:rsidRPr="005F1CDF" w:rsidRDefault="000D47FB" w:rsidP="00163419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163419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3.4. диапазон номеров рецептов.</w:t>
      </w:r>
    </w:p>
    <w:p w:rsidR="0072219B" w:rsidRPr="005F1CDF" w:rsidRDefault="0072219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4. Территориальный регистр врачей, содержащий для каждого врача: 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4.1. фамилию, имя и отчество врача;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4.2. должность;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4.3. ОГРН МО;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4.4. дату выдачи сертификата;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4.5. специальность врача;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4.6. дату приема врача на занимаемую должность;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4.7. врачебную категорию по занимаемой должности;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4.8. индивидуальный код врача (уникальный по МО, в </w:t>
      </w:r>
      <w:proofErr w:type="gramStart"/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которой</w:t>
      </w:r>
      <w:proofErr w:type="gramEnd"/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работает врач);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4.9. дату включения врача в Территориальный регистр врачей;</w:t>
      </w:r>
    </w:p>
    <w:p w:rsidR="00E55B9E" w:rsidRPr="005F1CDF" w:rsidRDefault="000D47FB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lastRenderedPageBreak/>
        <w:t>4.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4.10. дату исключения из Территориального регистра врачей.</w:t>
      </w:r>
    </w:p>
    <w:p w:rsidR="00E55B9E" w:rsidRPr="005F1CDF" w:rsidRDefault="00E55B9E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Перечень АО, содержащий для каждой АО:</w:t>
      </w: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.1. наименование АО;</w:t>
      </w: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.2. ОГРН АО;</w:t>
      </w: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.3. код АО;</w:t>
      </w: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.4. дату включения в перечень АО;</w:t>
      </w:r>
    </w:p>
    <w:p w:rsidR="00E55B9E" w:rsidRPr="005F1CDF" w:rsidRDefault="00CE6072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D21163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5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.5. дату исключения из перечня АО.</w:t>
      </w:r>
    </w:p>
    <w:p w:rsidR="00E55B9E" w:rsidRPr="005F1CDF" w:rsidRDefault="00E55B9E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E55B9E" w:rsidRPr="005F1CDF" w:rsidRDefault="0087273D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A91DC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 Справочник прикрепления АО – МО, содержащий:</w:t>
      </w:r>
    </w:p>
    <w:p w:rsidR="00E55B9E" w:rsidRPr="005F1CDF" w:rsidRDefault="0087273D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A91DC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.1. наименование МО;</w:t>
      </w:r>
    </w:p>
    <w:p w:rsidR="00E55B9E" w:rsidRPr="005F1CDF" w:rsidRDefault="0087273D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A91DC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.2. наименование АО;</w:t>
      </w:r>
    </w:p>
    <w:p w:rsidR="00E55B9E" w:rsidRPr="005F1CDF" w:rsidRDefault="0087273D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A91DC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.3. дату прикрепления АО – МО для выписки рецептов по льготным программам;</w:t>
      </w:r>
    </w:p>
    <w:p w:rsidR="00E55B9E" w:rsidRPr="005F1CDF" w:rsidRDefault="0087273D" w:rsidP="00E55B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4.</w:t>
      </w:r>
      <w:r w:rsidR="00A91DCA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6</w:t>
      </w:r>
      <w:r w:rsidR="00E55B9E" w:rsidRPr="005F1CDF">
        <w:rPr>
          <w:rFonts w:ascii="Times New Roman" w:eastAsia="Calibri" w:hAnsi="Times New Roman"/>
          <w:kern w:val="0"/>
          <w:sz w:val="28"/>
          <w:szCs w:val="28"/>
          <w:lang w:eastAsia="en-US"/>
        </w:rPr>
        <w:t>.4. дату исключения из прикрепления АО – МО для выписки рецептов по льготным программам.</w:t>
      </w:r>
    </w:p>
    <w:p w:rsidR="00E00E00" w:rsidRPr="005F1CDF" w:rsidRDefault="00E00E00" w:rsidP="00224741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</w:p>
    <w:p w:rsidR="00181C4B" w:rsidRPr="005F1CDF" w:rsidRDefault="007261AE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b/>
          <w:sz w:val="28"/>
          <w:szCs w:val="28"/>
        </w:rPr>
        <w:t>5</w:t>
      </w:r>
      <w:r w:rsidR="00923194" w:rsidRPr="005F1CDF">
        <w:rPr>
          <w:rFonts w:ascii="Times New Roman" w:eastAsia="Arial" w:hAnsi="Times New Roman"/>
          <w:b/>
          <w:sz w:val="28"/>
          <w:szCs w:val="28"/>
        </w:rPr>
        <w:t xml:space="preserve">. </w:t>
      </w:r>
      <w:r w:rsidR="007A251C" w:rsidRPr="005F1CDF">
        <w:rPr>
          <w:rFonts w:ascii="Times New Roman" w:eastAsia="Arial" w:hAnsi="Times New Roman"/>
          <w:b/>
          <w:sz w:val="28"/>
          <w:szCs w:val="28"/>
        </w:rPr>
        <w:t>Схема информационного обмена</w:t>
      </w:r>
      <w:r w:rsidR="00181C4B" w:rsidRPr="005F1CDF">
        <w:rPr>
          <w:rFonts w:ascii="Times New Roman" w:eastAsia="Arial" w:hAnsi="Times New Roman"/>
          <w:b/>
          <w:sz w:val="28"/>
          <w:szCs w:val="28"/>
        </w:rPr>
        <w:t>:</w:t>
      </w:r>
      <w:r w:rsidR="00181C4B" w:rsidRPr="005F1CDF">
        <w:rPr>
          <w:rFonts w:ascii="Times New Roman" w:eastAsia="Arial" w:hAnsi="Times New Roman"/>
          <w:sz w:val="28"/>
          <w:szCs w:val="28"/>
        </w:rPr>
        <w:t xml:space="preserve"> </w:t>
      </w:r>
    </w:p>
    <w:p w:rsidR="007A251C" w:rsidRPr="005F1CDF" w:rsidRDefault="00211DC1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181C4B" w:rsidRPr="005F1CDF">
        <w:rPr>
          <w:rFonts w:ascii="Times New Roman" w:eastAsia="Arial" w:hAnsi="Times New Roman"/>
          <w:sz w:val="28"/>
          <w:szCs w:val="28"/>
        </w:rPr>
        <w:t>Информационный обмен</w:t>
      </w:r>
      <w:r w:rsidR="007C1F34" w:rsidRPr="005F1CDF">
        <w:rPr>
          <w:rFonts w:ascii="Times New Roman" w:eastAsia="Arial" w:hAnsi="Times New Roman"/>
          <w:sz w:val="28"/>
          <w:szCs w:val="28"/>
        </w:rPr>
        <w:t xml:space="preserve"> между участниками программы ССЗ осуществляется </w:t>
      </w:r>
      <w:r w:rsidR="00424749" w:rsidRPr="005F1CDF">
        <w:rPr>
          <w:rFonts w:ascii="Times New Roman" w:eastAsia="Arial" w:hAnsi="Times New Roman"/>
          <w:sz w:val="28"/>
          <w:szCs w:val="28"/>
        </w:rPr>
        <w:t>согласно Приложению</w:t>
      </w:r>
      <w:r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672BF5" w:rsidRPr="005F1CDF">
        <w:rPr>
          <w:rFonts w:ascii="Times New Roman" w:eastAsia="Arial" w:hAnsi="Times New Roman"/>
          <w:sz w:val="28"/>
          <w:szCs w:val="28"/>
        </w:rPr>
        <w:t>11</w:t>
      </w:r>
      <w:r w:rsidR="00E552E8" w:rsidRPr="005F1CDF">
        <w:rPr>
          <w:rFonts w:ascii="Times New Roman" w:eastAsia="Arial" w:hAnsi="Times New Roman"/>
          <w:sz w:val="28"/>
          <w:szCs w:val="28"/>
        </w:rPr>
        <w:t xml:space="preserve"> к </w:t>
      </w:r>
      <w:r w:rsidR="00424749" w:rsidRPr="005F1CDF">
        <w:rPr>
          <w:rFonts w:ascii="Times New Roman" w:eastAsia="Arial" w:hAnsi="Times New Roman"/>
          <w:sz w:val="28"/>
          <w:szCs w:val="28"/>
        </w:rPr>
        <w:t xml:space="preserve">настоящему </w:t>
      </w:r>
      <w:r w:rsidR="007C1F34" w:rsidRPr="005F1CDF">
        <w:rPr>
          <w:rFonts w:ascii="Times New Roman" w:eastAsia="Arial" w:hAnsi="Times New Roman"/>
          <w:sz w:val="28"/>
          <w:szCs w:val="28"/>
        </w:rPr>
        <w:t xml:space="preserve">Регламенту, </w:t>
      </w:r>
      <w:r w:rsidR="0072219B" w:rsidRPr="005F1CDF">
        <w:rPr>
          <w:rFonts w:ascii="Times New Roman" w:eastAsia="Arial" w:hAnsi="Times New Roman"/>
          <w:sz w:val="28"/>
          <w:szCs w:val="28"/>
        </w:rPr>
        <w:t xml:space="preserve">                       </w:t>
      </w:r>
      <w:r w:rsidR="007C1F34" w:rsidRPr="005F1CDF">
        <w:rPr>
          <w:rFonts w:ascii="Times New Roman" w:eastAsia="Arial" w:hAnsi="Times New Roman"/>
          <w:sz w:val="28"/>
          <w:szCs w:val="28"/>
        </w:rPr>
        <w:t xml:space="preserve">в соответствии </w:t>
      </w:r>
      <w:proofErr w:type="gramStart"/>
      <w:r w:rsidR="007C1F34" w:rsidRPr="005F1CDF">
        <w:rPr>
          <w:rFonts w:ascii="Times New Roman" w:eastAsia="Arial" w:hAnsi="Times New Roman"/>
          <w:sz w:val="28"/>
          <w:szCs w:val="28"/>
        </w:rPr>
        <w:t>с</w:t>
      </w:r>
      <w:proofErr w:type="gramEnd"/>
      <w:r w:rsidR="007C1F34" w:rsidRPr="005F1CDF">
        <w:rPr>
          <w:rFonts w:ascii="Times New Roman" w:eastAsia="Arial" w:hAnsi="Times New Roman"/>
          <w:sz w:val="28"/>
          <w:szCs w:val="28"/>
        </w:rPr>
        <w:t xml:space="preserve"> которой:</w:t>
      </w:r>
    </w:p>
    <w:p w:rsidR="007A251C" w:rsidRPr="005F1CDF" w:rsidRDefault="00A969C8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923194" w:rsidRPr="005F1CDF">
        <w:rPr>
          <w:rFonts w:ascii="Times New Roman" w:eastAsia="Arial" w:hAnsi="Times New Roman"/>
          <w:sz w:val="28"/>
          <w:szCs w:val="28"/>
        </w:rPr>
        <w:t xml:space="preserve">.1. </w:t>
      </w:r>
      <w:proofErr w:type="spellStart"/>
      <w:r w:rsidR="00F73686" w:rsidRPr="005F1CDF">
        <w:rPr>
          <w:rFonts w:ascii="Times New Roman" w:eastAsia="Arial" w:hAnsi="Times New Roman"/>
          <w:sz w:val="28"/>
          <w:szCs w:val="28"/>
        </w:rPr>
        <w:t>Облздрав</w:t>
      </w:r>
      <w:proofErr w:type="spellEnd"/>
      <w:r w:rsidR="00923194" w:rsidRPr="005F1CDF">
        <w:rPr>
          <w:rFonts w:ascii="Times New Roman" w:eastAsia="Arial" w:hAnsi="Times New Roman"/>
          <w:sz w:val="28"/>
          <w:szCs w:val="28"/>
        </w:rPr>
        <w:t>:</w:t>
      </w:r>
      <w:r w:rsidR="007A251C" w:rsidRPr="005F1CDF">
        <w:rPr>
          <w:rFonts w:ascii="Times New Roman" w:eastAsia="Arial" w:hAnsi="Times New Roman"/>
          <w:sz w:val="28"/>
          <w:szCs w:val="28"/>
        </w:rPr>
        <w:t xml:space="preserve"> </w:t>
      </w:r>
    </w:p>
    <w:p w:rsidR="004E6AA0" w:rsidRPr="005F1CDF" w:rsidRDefault="00A969C8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4E6AA0" w:rsidRPr="005F1CDF">
        <w:rPr>
          <w:rFonts w:ascii="Times New Roman" w:eastAsia="Arial" w:hAnsi="Times New Roman"/>
          <w:sz w:val="28"/>
          <w:szCs w:val="28"/>
        </w:rPr>
        <w:t xml:space="preserve">.1.1. </w:t>
      </w:r>
      <w:r w:rsidR="00E067F7" w:rsidRPr="005F1CDF">
        <w:rPr>
          <w:rFonts w:ascii="Times New Roman" w:eastAsia="Arial" w:hAnsi="Times New Roman"/>
          <w:sz w:val="28"/>
          <w:szCs w:val="28"/>
        </w:rPr>
        <w:t xml:space="preserve">осуществляет </w:t>
      </w:r>
      <w:r w:rsidR="00146CED" w:rsidRPr="005F1CDF">
        <w:rPr>
          <w:rFonts w:ascii="Times New Roman" w:eastAsia="Arial" w:hAnsi="Times New Roman"/>
          <w:sz w:val="28"/>
          <w:szCs w:val="28"/>
        </w:rPr>
        <w:t xml:space="preserve">личный </w:t>
      </w:r>
      <w:r w:rsidR="004B3975" w:rsidRPr="005F1CDF">
        <w:rPr>
          <w:rFonts w:ascii="Times New Roman" w:eastAsia="Arial" w:hAnsi="Times New Roman"/>
          <w:sz w:val="28"/>
          <w:szCs w:val="28"/>
        </w:rPr>
        <w:t xml:space="preserve">прием граждан </w:t>
      </w:r>
      <w:r w:rsidR="004E6AA0" w:rsidRPr="005F1CDF">
        <w:rPr>
          <w:rFonts w:ascii="Times New Roman" w:eastAsia="Arial" w:hAnsi="Times New Roman"/>
          <w:sz w:val="28"/>
          <w:szCs w:val="28"/>
        </w:rPr>
        <w:t xml:space="preserve">по вопросам лекарственного </w:t>
      </w:r>
      <w:r w:rsidR="00E067F7" w:rsidRPr="005F1CDF">
        <w:rPr>
          <w:rFonts w:ascii="Times New Roman" w:eastAsia="Arial" w:hAnsi="Times New Roman"/>
          <w:sz w:val="28"/>
          <w:szCs w:val="28"/>
        </w:rPr>
        <w:t>обеспечения</w:t>
      </w:r>
      <w:r w:rsidR="004B3975" w:rsidRPr="005F1CDF">
        <w:rPr>
          <w:rFonts w:ascii="Times New Roman" w:eastAsia="Arial" w:hAnsi="Times New Roman"/>
          <w:sz w:val="28"/>
          <w:szCs w:val="28"/>
        </w:rPr>
        <w:t xml:space="preserve"> по программе ССЗ</w:t>
      </w:r>
      <w:r w:rsidR="00E067F7" w:rsidRPr="005F1CDF">
        <w:rPr>
          <w:rFonts w:ascii="Times New Roman" w:eastAsia="Arial" w:hAnsi="Times New Roman"/>
          <w:sz w:val="28"/>
          <w:szCs w:val="28"/>
        </w:rPr>
        <w:t>;</w:t>
      </w:r>
    </w:p>
    <w:p w:rsidR="00490D74" w:rsidRPr="005F1CDF" w:rsidRDefault="00A969C8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923194" w:rsidRPr="005F1CDF">
        <w:rPr>
          <w:rFonts w:ascii="Times New Roman" w:eastAsia="Arial" w:hAnsi="Times New Roman"/>
          <w:sz w:val="28"/>
          <w:szCs w:val="28"/>
        </w:rPr>
        <w:t>.1.</w:t>
      </w:r>
      <w:r w:rsidR="00702264" w:rsidRPr="005F1CDF">
        <w:rPr>
          <w:rFonts w:ascii="Times New Roman" w:eastAsia="Arial" w:hAnsi="Times New Roman"/>
          <w:sz w:val="28"/>
          <w:szCs w:val="28"/>
        </w:rPr>
        <w:t>2</w:t>
      </w:r>
      <w:r w:rsidR="00923194" w:rsidRPr="005F1CDF">
        <w:rPr>
          <w:rFonts w:ascii="Times New Roman" w:eastAsia="Arial" w:hAnsi="Times New Roman"/>
          <w:sz w:val="28"/>
          <w:szCs w:val="28"/>
        </w:rPr>
        <w:t xml:space="preserve">. </w:t>
      </w:r>
      <w:r w:rsidR="0094233A" w:rsidRPr="005F1CDF">
        <w:rPr>
          <w:rFonts w:ascii="Times New Roman" w:eastAsia="Arial" w:hAnsi="Times New Roman"/>
          <w:sz w:val="28"/>
          <w:szCs w:val="28"/>
        </w:rPr>
        <w:t xml:space="preserve">осуществляет передачу в Дирекцию </w:t>
      </w:r>
      <w:r w:rsidR="00D42B34" w:rsidRPr="005F1CDF">
        <w:rPr>
          <w:rFonts w:ascii="Times New Roman" w:eastAsia="Arial" w:hAnsi="Times New Roman"/>
          <w:sz w:val="28"/>
          <w:szCs w:val="28"/>
        </w:rPr>
        <w:t xml:space="preserve">задания на закупку </w:t>
      </w:r>
      <w:r w:rsidR="00EE6870" w:rsidRPr="005F1CDF">
        <w:rPr>
          <w:rFonts w:ascii="Times New Roman" w:eastAsia="Arial" w:hAnsi="Times New Roman"/>
          <w:sz w:val="28"/>
          <w:szCs w:val="28"/>
        </w:rPr>
        <w:t xml:space="preserve">                            </w:t>
      </w:r>
      <w:r w:rsidRPr="005F1CDF">
        <w:rPr>
          <w:rFonts w:ascii="Times New Roman" w:eastAsia="Arial" w:hAnsi="Times New Roman"/>
          <w:sz w:val="28"/>
          <w:szCs w:val="28"/>
        </w:rPr>
        <w:t xml:space="preserve">ЛП по программе ССЗ </w:t>
      </w:r>
      <w:r w:rsidR="00490D74" w:rsidRPr="005F1CDF">
        <w:rPr>
          <w:rFonts w:ascii="Times New Roman" w:eastAsia="Arial" w:hAnsi="Times New Roman"/>
          <w:sz w:val="28"/>
          <w:szCs w:val="28"/>
        </w:rPr>
        <w:t>на очередной период</w:t>
      </w:r>
      <w:r w:rsidR="00E9728B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490D74" w:rsidRPr="005F1CDF">
        <w:rPr>
          <w:rFonts w:ascii="Times New Roman" w:eastAsia="Arial" w:hAnsi="Times New Roman"/>
          <w:sz w:val="28"/>
          <w:szCs w:val="28"/>
        </w:rPr>
        <w:t>для организации закупочных мероприятий</w:t>
      </w:r>
      <w:r w:rsidR="00DD5A1C" w:rsidRPr="005F1CDF">
        <w:rPr>
          <w:rFonts w:ascii="Times New Roman" w:eastAsia="Arial" w:hAnsi="Times New Roman"/>
          <w:sz w:val="28"/>
          <w:szCs w:val="28"/>
        </w:rPr>
        <w:t xml:space="preserve"> по форме </w:t>
      </w:r>
      <w:r w:rsidR="00C35204" w:rsidRPr="005F1CDF">
        <w:rPr>
          <w:rFonts w:ascii="Times New Roman" w:eastAsia="Arial" w:hAnsi="Times New Roman"/>
          <w:sz w:val="28"/>
          <w:szCs w:val="28"/>
        </w:rPr>
        <w:t>согласно Приложению</w:t>
      </w:r>
      <w:r w:rsidR="0072219B" w:rsidRPr="005F1CDF">
        <w:rPr>
          <w:rFonts w:ascii="Times New Roman" w:eastAsia="Arial" w:hAnsi="Times New Roman"/>
          <w:sz w:val="28"/>
          <w:szCs w:val="28"/>
        </w:rPr>
        <w:t xml:space="preserve"> 10</w:t>
      </w:r>
      <w:r w:rsidR="00C35204" w:rsidRPr="005F1CDF">
        <w:rPr>
          <w:rFonts w:ascii="Times New Roman" w:eastAsia="Arial" w:hAnsi="Times New Roman"/>
          <w:sz w:val="28"/>
          <w:szCs w:val="28"/>
        </w:rPr>
        <w:t xml:space="preserve"> к настоящему</w:t>
      </w:r>
      <w:r w:rsidR="00DD5A1C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C0210C" w:rsidRPr="005F1CDF">
        <w:rPr>
          <w:rFonts w:ascii="Times New Roman" w:eastAsia="Arial" w:hAnsi="Times New Roman"/>
          <w:sz w:val="28"/>
          <w:szCs w:val="28"/>
        </w:rPr>
        <w:t>Регламенту</w:t>
      </w:r>
      <w:r w:rsidR="00490D74" w:rsidRPr="005F1CDF">
        <w:rPr>
          <w:rFonts w:ascii="Times New Roman" w:eastAsia="Arial" w:hAnsi="Times New Roman"/>
          <w:sz w:val="28"/>
          <w:szCs w:val="28"/>
        </w:rPr>
        <w:t>;</w:t>
      </w:r>
    </w:p>
    <w:p w:rsidR="003C6F45" w:rsidRPr="005F1CDF" w:rsidRDefault="004B3975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923194" w:rsidRPr="005F1CDF">
        <w:rPr>
          <w:rFonts w:ascii="Times New Roman" w:eastAsia="Arial" w:hAnsi="Times New Roman"/>
          <w:sz w:val="28"/>
          <w:szCs w:val="28"/>
        </w:rPr>
        <w:t>.1.</w:t>
      </w:r>
      <w:r w:rsidR="00702264" w:rsidRPr="005F1CDF">
        <w:rPr>
          <w:rFonts w:ascii="Times New Roman" w:eastAsia="Arial" w:hAnsi="Times New Roman"/>
          <w:sz w:val="28"/>
          <w:szCs w:val="28"/>
        </w:rPr>
        <w:t>3</w:t>
      </w:r>
      <w:r w:rsidR="00923194" w:rsidRPr="005F1CDF">
        <w:rPr>
          <w:rFonts w:ascii="Times New Roman" w:eastAsia="Arial" w:hAnsi="Times New Roman"/>
          <w:sz w:val="28"/>
          <w:szCs w:val="28"/>
        </w:rPr>
        <w:t xml:space="preserve">. </w:t>
      </w:r>
      <w:r w:rsidR="00600120" w:rsidRPr="005F1CDF">
        <w:rPr>
          <w:rFonts w:ascii="Times New Roman" w:eastAsia="Arial" w:hAnsi="Times New Roman"/>
          <w:sz w:val="28"/>
          <w:szCs w:val="28"/>
        </w:rPr>
        <w:t>передает</w:t>
      </w:r>
      <w:r w:rsidR="00B923FB" w:rsidRPr="005F1CDF">
        <w:rPr>
          <w:rFonts w:ascii="Times New Roman" w:eastAsia="Arial" w:hAnsi="Times New Roman"/>
          <w:sz w:val="28"/>
          <w:szCs w:val="28"/>
        </w:rPr>
        <w:t xml:space="preserve"> Логисту</w:t>
      </w:r>
      <w:r w:rsidR="00600120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A969C8" w:rsidRPr="005F1CDF">
        <w:rPr>
          <w:rFonts w:ascii="Times New Roman" w:eastAsia="Arial" w:hAnsi="Times New Roman"/>
          <w:sz w:val="28"/>
          <w:szCs w:val="28"/>
        </w:rPr>
        <w:t>п</w:t>
      </w:r>
      <w:r w:rsidR="00D42B34" w:rsidRPr="005F1CDF">
        <w:rPr>
          <w:rFonts w:ascii="Times New Roman" w:eastAsia="Arial" w:hAnsi="Times New Roman"/>
          <w:sz w:val="28"/>
          <w:szCs w:val="28"/>
        </w:rPr>
        <w:t>ланируемые объемы отгрузок</w:t>
      </w:r>
      <w:r w:rsidR="00A969C8" w:rsidRPr="005F1CDF">
        <w:rPr>
          <w:rFonts w:ascii="Times New Roman" w:eastAsia="Arial" w:hAnsi="Times New Roman"/>
          <w:sz w:val="28"/>
          <w:szCs w:val="28"/>
        </w:rPr>
        <w:t xml:space="preserve"> ЛП </w:t>
      </w:r>
      <w:r w:rsidR="007E2BAE" w:rsidRPr="005F1CDF">
        <w:rPr>
          <w:rFonts w:ascii="Times New Roman" w:eastAsia="Arial" w:hAnsi="Times New Roman"/>
          <w:sz w:val="28"/>
          <w:szCs w:val="28"/>
        </w:rPr>
        <w:t xml:space="preserve">                             </w:t>
      </w:r>
      <w:r w:rsidR="00A969C8" w:rsidRPr="005F1CDF">
        <w:rPr>
          <w:rFonts w:ascii="Times New Roman" w:eastAsia="Arial" w:hAnsi="Times New Roman"/>
          <w:sz w:val="28"/>
          <w:szCs w:val="28"/>
        </w:rPr>
        <w:t xml:space="preserve">по программе ССЗ </w:t>
      </w:r>
      <w:r w:rsidR="0047290D" w:rsidRPr="005F1CDF">
        <w:rPr>
          <w:rFonts w:ascii="Times New Roman" w:eastAsia="Arial" w:hAnsi="Times New Roman"/>
          <w:sz w:val="28"/>
          <w:szCs w:val="28"/>
        </w:rPr>
        <w:t>в пр</w:t>
      </w:r>
      <w:r w:rsidR="00E9728B" w:rsidRPr="005F1CDF">
        <w:rPr>
          <w:rFonts w:ascii="Times New Roman" w:eastAsia="Arial" w:hAnsi="Times New Roman"/>
          <w:sz w:val="28"/>
          <w:szCs w:val="28"/>
        </w:rPr>
        <w:t>икрепленные АО</w:t>
      </w:r>
      <w:r w:rsidR="003C6F45" w:rsidRPr="005F1CDF">
        <w:rPr>
          <w:rFonts w:ascii="Times New Roman" w:eastAsia="Arial" w:hAnsi="Times New Roman"/>
          <w:sz w:val="28"/>
          <w:szCs w:val="28"/>
        </w:rPr>
        <w:t>;</w:t>
      </w:r>
    </w:p>
    <w:p w:rsidR="0097166A" w:rsidRPr="005F1CDF" w:rsidRDefault="004B3975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923194" w:rsidRPr="005F1CDF">
        <w:rPr>
          <w:rFonts w:ascii="Times New Roman" w:eastAsia="Arial" w:hAnsi="Times New Roman"/>
          <w:sz w:val="28"/>
          <w:szCs w:val="28"/>
        </w:rPr>
        <w:t>.1.</w:t>
      </w:r>
      <w:r w:rsidR="00702264" w:rsidRPr="005F1CDF">
        <w:rPr>
          <w:rFonts w:ascii="Times New Roman" w:eastAsia="Arial" w:hAnsi="Times New Roman"/>
          <w:sz w:val="28"/>
          <w:szCs w:val="28"/>
        </w:rPr>
        <w:t>4</w:t>
      </w:r>
      <w:r w:rsidR="00923194" w:rsidRPr="005F1CDF">
        <w:rPr>
          <w:rFonts w:ascii="Times New Roman" w:eastAsia="Arial" w:hAnsi="Times New Roman"/>
          <w:sz w:val="28"/>
          <w:szCs w:val="28"/>
        </w:rPr>
        <w:t xml:space="preserve">. </w:t>
      </w:r>
      <w:r w:rsidR="00E03962" w:rsidRPr="005F1CDF">
        <w:rPr>
          <w:rFonts w:ascii="Times New Roman" w:eastAsia="Arial" w:hAnsi="Times New Roman"/>
          <w:sz w:val="28"/>
          <w:szCs w:val="28"/>
        </w:rPr>
        <w:t xml:space="preserve">принимает от Логиста информацию в соответствии </w:t>
      </w:r>
      <w:r w:rsidR="00EE6870" w:rsidRPr="005F1CDF">
        <w:rPr>
          <w:rFonts w:ascii="Times New Roman" w:eastAsia="Arial" w:hAnsi="Times New Roman"/>
          <w:sz w:val="28"/>
          <w:szCs w:val="28"/>
        </w:rPr>
        <w:t xml:space="preserve">                                   </w:t>
      </w:r>
      <w:r w:rsidR="00E03962" w:rsidRPr="005F1CDF">
        <w:rPr>
          <w:rFonts w:ascii="Times New Roman" w:eastAsia="Arial" w:hAnsi="Times New Roman"/>
          <w:sz w:val="28"/>
          <w:szCs w:val="28"/>
        </w:rPr>
        <w:t xml:space="preserve">с Приложениями </w:t>
      </w:r>
      <w:r w:rsidR="00DD5A1C" w:rsidRPr="005F1CDF">
        <w:rPr>
          <w:rFonts w:ascii="Times New Roman" w:eastAsia="Arial" w:hAnsi="Times New Roman"/>
          <w:sz w:val="28"/>
          <w:szCs w:val="28"/>
        </w:rPr>
        <w:t>6, 7, 8</w:t>
      </w:r>
      <w:r w:rsidR="006C1140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EA3CFD" w:rsidRPr="005F1CDF">
        <w:rPr>
          <w:rFonts w:ascii="Times New Roman" w:eastAsia="Arial" w:hAnsi="Times New Roman"/>
          <w:sz w:val="28"/>
          <w:szCs w:val="28"/>
        </w:rPr>
        <w:t>к</w:t>
      </w:r>
      <w:r w:rsidR="009C49F9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C35204" w:rsidRPr="005F1CDF">
        <w:rPr>
          <w:rFonts w:ascii="Times New Roman" w:eastAsia="Arial" w:hAnsi="Times New Roman"/>
          <w:sz w:val="28"/>
          <w:szCs w:val="28"/>
        </w:rPr>
        <w:t xml:space="preserve">настоящему </w:t>
      </w:r>
      <w:r w:rsidR="00E03962" w:rsidRPr="005F1CDF">
        <w:rPr>
          <w:rFonts w:ascii="Times New Roman" w:eastAsia="Arial" w:hAnsi="Times New Roman"/>
          <w:sz w:val="28"/>
          <w:szCs w:val="28"/>
        </w:rPr>
        <w:t>Регламенту</w:t>
      </w:r>
      <w:r w:rsidR="00427989" w:rsidRPr="005F1CDF">
        <w:rPr>
          <w:rFonts w:ascii="Times New Roman" w:eastAsia="Arial" w:hAnsi="Times New Roman"/>
          <w:sz w:val="28"/>
          <w:szCs w:val="28"/>
        </w:rPr>
        <w:t>;</w:t>
      </w:r>
    </w:p>
    <w:p w:rsidR="00E03962" w:rsidRPr="005F1CDF" w:rsidRDefault="00702264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5.1.5</w:t>
      </w:r>
      <w:r w:rsidR="00E03962" w:rsidRPr="005F1CDF">
        <w:rPr>
          <w:rFonts w:ascii="Times New Roman" w:eastAsia="Arial" w:hAnsi="Times New Roman"/>
          <w:sz w:val="28"/>
          <w:szCs w:val="28"/>
        </w:rPr>
        <w:t>. принимает от Дирекции информацию с</w:t>
      </w:r>
      <w:r w:rsidR="00226C26" w:rsidRPr="005F1CDF">
        <w:rPr>
          <w:rFonts w:ascii="Times New Roman" w:eastAsia="Arial" w:hAnsi="Times New Roman"/>
          <w:sz w:val="28"/>
          <w:szCs w:val="28"/>
        </w:rPr>
        <w:t>огласно Приложению</w:t>
      </w:r>
      <w:r w:rsidR="00E03962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DD5A1C" w:rsidRPr="005F1CDF">
        <w:rPr>
          <w:rFonts w:ascii="Times New Roman" w:eastAsia="Arial" w:hAnsi="Times New Roman"/>
          <w:sz w:val="28"/>
          <w:szCs w:val="28"/>
        </w:rPr>
        <w:t>2, 3, 4, 5</w:t>
      </w:r>
      <w:r w:rsidR="00E03962" w:rsidRPr="005F1CDF">
        <w:rPr>
          <w:rFonts w:ascii="Times New Roman" w:eastAsia="Arial" w:hAnsi="Times New Roman"/>
          <w:sz w:val="28"/>
          <w:szCs w:val="28"/>
        </w:rPr>
        <w:t xml:space="preserve"> к </w:t>
      </w:r>
      <w:r w:rsidR="00C35204" w:rsidRPr="005F1CDF">
        <w:rPr>
          <w:rFonts w:ascii="Times New Roman" w:eastAsia="Arial" w:hAnsi="Times New Roman"/>
          <w:sz w:val="28"/>
          <w:szCs w:val="28"/>
        </w:rPr>
        <w:t xml:space="preserve">настоящему </w:t>
      </w:r>
      <w:r w:rsidR="00427989" w:rsidRPr="005F1CDF">
        <w:rPr>
          <w:rFonts w:ascii="Times New Roman" w:eastAsia="Arial" w:hAnsi="Times New Roman"/>
          <w:sz w:val="28"/>
          <w:szCs w:val="28"/>
        </w:rPr>
        <w:t>Регламенту;</w:t>
      </w:r>
    </w:p>
    <w:p w:rsidR="00490D74" w:rsidRPr="005F1CDF" w:rsidRDefault="00702264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5.1.6</w:t>
      </w:r>
      <w:r w:rsidR="00371E89" w:rsidRPr="005F1CDF">
        <w:rPr>
          <w:rFonts w:ascii="Times New Roman" w:eastAsia="Arial" w:hAnsi="Times New Roman"/>
          <w:sz w:val="28"/>
          <w:szCs w:val="28"/>
        </w:rPr>
        <w:t>.</w:t>
      </w:r>
      <w:r w:rsidR="00BD351A" w:rsidRPr="005F1CDF">
        <w:rPr>
          <w:rFonts w:ascii="Times New Roman" w:eastAsia="Arial" w:hAnsi="Times New Roman"/>
          <w:sz w:val="28"/>
          <w:szCs w:val="28"/>
        </w:rPr>
        <w:t xml:space="preserve"> </w:t>
      </w:r>
      <w:r w:rsidR="00B259C7" w:rsidRPr="005F1CDF">
        <w:rPr>
          <w:rFonts w:ascii="Times New Roman" w:eastAsia="Arial" w:hAnsi="Times New Roman"/>
          <w:sz w:val="28"/>
          <w:szCs w:val="28"/>
        </w:rPr>
        <w:t>осуществляет контроль</w:t>
      </w:r>
      <w:r w:rsidR="00C50E1F" w:rsidRPr="005F1CDF">
        <w:rPr>
          <w:rFonts w:ascii="Times New Roman" w:eastAsia="Arial" w:hAnsi="Times New Roman"/>
          <w:sz w:val="28"/>
          <w:szCs w:val="28"/>
        </w:rPr>
        <w:t>ные мероприятия</w:t>
      </w:r>
      <w:r w:rsidR="00B259C7" w:rsidRPr="005F1CDF">
        <w:rPr>
          <w:rFonts w:ascii="Times New Roman" w:eastAsia="Arial" w:hAnsi="Times New Roman"/>
          <w:sz w:val="28"/>
          <w:szCs w:val="28"/>
        </w:rPr>
        <w:t xml:space="preserve"> з</w:t>
      </w:r>
      <w:r w:rsidR="004B3975" w:rsidRPr="005F1CDF">
        <w:rPr>
          <w:rFonts w:ascii="Times New Roman" w:eastAsia="Arial" w:hAnsi="Times New Roman"/>
          <w:sz w:val="28"/>
          <w:szCs w:val="28"/>
        </w:rPr>
        <w:t>а реализацией программ ССЗ</w:t>
      </w:r>
      <w:r w:rsidR="00B259C7" w:rsidRPr="005F1CDF">
        <w:rPr>
          <w:rFonts w:ascii="Times New Roman" w:eastAsia="Arial" w:hAnsi="Times New Roman"/>
          <w:sz w:val="28"/>
          <w:szCs w:val="28"/>
        </w:rPr>
        <w:t xml:space="preserve"> на территории Волгоградс</w:t>
      </w:r>
      <w:r w:rsidR="001F20D5" w:rsidRPr="005F1CDF">
        <w:rPr>
          <w:rFonts w:ascii="Times New Roman" w:eastAsia="Arial" w:hAnsi="Times New Roman"/>
          <w:sz w:val="28"/>
          <w:szCs w:val="28"/>
        </w:rPr>
        <w:t>кой области</w:t>
      </w:r>
      <w:r w:rsidR="00B259C7" w:rsidRPr="005F1CDF">
        <w:rPr>
          <w:rFonts w:ascii="Times New Roman" w:eastAsia="Arial" w:hAnsi="Times New Roman"/>
          <w:sz w:val="28"/>
          <w:szCs w:val="28"/>
        </w:rPr>
        <w:t>:</w:t>
      </w:r>
    </w:p>
    <w:p w:rsidR="001F20D5" w:rsidRPr="005F1CDF" w:rsidRDefault="001F20D5" w:rsidP="00467B6B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- анализ предоставленных отчетов Логистом в р</w:t>
      </w:r>
      <w:r w:rsidR="00783CB0" w:rsidRPr="005F1CDF">
        <w:rPr>
          <w:rFonts w:ascii="Times New Roman" w:eastAsia="Arial" w:hAnsi="Times New Roman"/>
          <w:sz w:val="28"/>
          <w:szCs w:val="28"/>
        </w:rPr>
        <w:t>амках утвержденного Регламента</w:t>
      </w:r>
      <w:r w:rsidRPr="005F1CDF">
        <w:rPr>
          <w:rFonts w:ascii="Times New Roman" w:eastAsia="Arial" w:hAnsi="Times New Roman"/>
          <w:sz w:val="28"/>
          <w:szCs w:val="28"/>
        </w:rPr>
        <w:t>;</w:t>
      </w:r>
    </w:p>
    <w:p w:rsidR="00B644D3" w:rsidRPr="005F1CDF" w:rsidRDefault="00DC7AD1" w:rsidP="00467B6B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Arial" w:hAnsi="Times New Roman"/>
          <w:sz w:val="28"/>
          <w:szCs w:val="28"/>
        </w:rPr>
        <w:t xml:space="preserve">- </w:t>
      </w:r>
      <w:r w:rsidR="00DE47FF" w:rsidRPr="005F1CDF">
        <w:rPr>
          <w:rFonts w:ascii="Times New Roman" w:eastAsia="Arial" w:hAnsi="Times New Roman"/>
          <w:sz w:val="28"/>
          <w:szCs w:val="28"/>
        </w:rPr>
        <w:t xml:space="preserve">анализ запасов </w:t>
      </w:r>
      <w:proofErr w:type="spellStart"/>
      <w:r w:rsidR="00DE47FF" w:rsidRPr="005F1CDF">
        <w:rPr>
          <w:rFonts w:ascii="Times New Roman" w:eastAsia="Arial" w:hAnsi="Times New Roman"/>
          <w:sz w:val="28"/>
          <w:szCs w:val="28"/>
        </w:rPr>
        <w:t>малоликвидных</w:t>
      </w:r>
      <w:proofErr w:type="spellEnd"/>
      <w:r w:rsidR="00DE47FF" w:rsidRPr="005F1CDF">
        <w:rPr>
          <w:rFonts w:ascii="Times New Roman" w:eastAsia="Arial" w:hAnsi="Times New Roman"/>
          <w:sz w:val="28"/>
          <w:szCs w:val="28"/>
        </w:rPr>
        <w:t xml:space="preserve"> препаратов с истекающим сроком годности менее 3-х</w:t>
      </w:r>
      <w:r w:rsidR="00783CB0" w:rsidRPr="005F1CDF">
        <w:rPr>
          <w:rFonts w:ascii="Times New Roman" w:eastAsia="Arial" w:hAnsi="Times New Roman"/>
          <w:sz w:val="28"/>
          <w:szCs w:val="28"/>
        </w:rPr>
        <w:t xml:space="preserve"> месяцев на складе Логиста и АО.</w:t>
      </w:r>
    </w:p>
    <w:p w:rsidR="00DE47FF" w:rsidRPr="005F1CDF" w:rsidRDefault="00DE47FF" w:rsidP="00DE47F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490D74" w:rsidRPr="005F1CDF" w:rsidRDefault="00B32295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490D7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.2. Дирекция:</w:t>
      </w:r>
    </w:p>
    <w:p w:rsidR="00C40DA1" w:rsidRPr="005F1CDF" w:rsidRDefault="00B32295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.2.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</w:t>
      </w:r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0243C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осуществляет прием от </w:t>
      </w:r>
      <w:proofErr w:type="spellStart"/>
      <w:r w:rsidR="000243C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Облздрава</w:t>
      </w:r>
      <w:proofErr w:type="spellEnd"/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D42B3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</w:t>
      </w:r>
      <w:r w:rsidR="00BD37F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даний</w:t>
      </w:r>
      <w:r w:rsidR="0054746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на 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закупку ЛП</w:t>
      </w:r>
      <w:r w:rsidR="0054746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E687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 программам ССЗ</w:t>
      </w:r>
      <w:r w:rsidR="000243C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 очередной период для организации закупочных мероприятий</w:t>
      </w:r>
      <w:r w:rsidR="00DD5A1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 форме </w:t>
      </w:r>
      <w:r w:rsidR="00E6389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согласно Приложению</w:t>
      </w:r>
      <w:r w:rsidR="00DD5A1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10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 </w:t>
      </w:r>
      <w:r w:rsidR="00E6389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Регламенту</w:t>
      </w:r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490D74" w:rsidRPr="005F1CDF" w:rsidRDefault="00B32295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5</w:t>
      </w:r>
      <w:r w:rsidR="000D1E3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</w:t>
      </w:r>
      <w:r w:rsidR="00490D7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организует закупочные мероприятия на поставку</w:t>
      </w:r>
      <w:r w:rsidR="00C40D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ЛП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   </w:t>
      </w:r>
      <w:r w:rsidR="00490D7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соответствии с</w:t>
      </w:r>
      <w:r w:rsidR="0054746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заданиями</w:t>
      </w:r>
      <w:r w:rsidR="003C375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3C375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Облздрава</w:t>
      </w:r>
      <w:proofErr w:type="spellEnd"/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в пределах выделенных лимитов бюджетных обязательств на закупку</w:t>
      </w:r>
      <w:r w:rsidR="0066470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BF2A55" w:rsidRPr="005F1CDF" w:rsidRDefault="00B32295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0D1E3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BF2A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осуществляет учет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конкурентных </w:t>
      </w:r>
      <w:r w:rsidR="00DA6D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закупочных меропр</w:t>
      </w:r>
      <w:r w:rsidR="00980C2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иятий</w:t>
      </w:r>
      <w:r w:rsidR="00FF04D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 программе ССЗ</w:t>
      </w:r>
      <w:r w:rsidR="004E70E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0A2BB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согласно Приложению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2</w:t>
      </w:r>
      <w:r w:rsidR="00EE208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</w:t>
      </w:r>
      <w:r w:rsidR="00BF2A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0A2BB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BF2A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Регламенту</w:t>
      </w:r>
      <w:r w:rsidR="00CD297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0D4CFD" w:rsidRPr="005F1CDF" w:rsidRDefault="00B32295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0D1E3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.4</w:t>
      </w:r>
      <w:r w:rsidR="000D4C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осуществляет учет заключенных государственных контрактов </w:t>
      </w:r>
      <w:r w:rsidR="0072219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пределах выделенных лимитов бюджетных обязательств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согласно Приложению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3</w:t>
      </w:r>
      <w:r w:rsidR="00EE687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0723E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</w:t>
      </w:r>
      <w:r w:rsidR="00CD297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0D4C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Регламенту; </w:t>
      </w:r>
    </w:p>
    <w:p w:rsidR="00247580" w:rsidRPr="005F1CDF" w:rsidRDefault="00A33626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5.2.5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осуществляет прием сопроводительных документов (акт приема-передачи, счет, счет-фактура, товарная накладная, протокол согласования цен,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иных документов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) 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 ЛП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поступившие по государственным контрактам, заключенным Дирекцией, по программ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ССЗ</w:t>
      </w:r>
      <w:r w:rsidR="00AA082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2475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соответствии с реестрами приема-п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ередачи докумен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тов согласно Приложению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1</w:t>
      </w:r>
      <w:r w:rsidR="007A301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настоящему Регламенту</w:t>
      </w:r>
      <w:r w:rsidR="003D240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7F798D" w:rsidRPr="005F1CDF" w:rsidRDefault="005D0B0B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5.2.6. формирует свод назначений МН</w:t>
      </w:r>
      <w:r w:rsidR="006D7B4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 ЛП по ССЗ</w:t>
      </w:r>
      <w:r w:rsidR="007E223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  период</w:t>
      </w:r>
      <w:r w:rsidR="00F1486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  <w:r w:rsidR="007F798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2C4A9E" w:rsidRPr="005F1CDF" w:rsidRDefault="00970EBB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5.2.7</w:t>
      </w:r>
      <w:r w:rsidR="0043527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 направляет</w:t>
      </w:r>
      <w:r w:rsidR="00980C2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86F2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</w:t>
      </w:r>
      <w:proofErr w:type="spellStart"/>
      <w:r w:rsidR="00F86F2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</w:t>
      </w:r>
      <w:proofErr w:type="spellEnd"/>
      <w:r w:rsidR="002C4A9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информацию 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</w:t>
      </w:r>
      <w:r w:rsidR="00BF17D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огласно Приложению</w:t>
      </w:r>
      <w:r w:rsidR="004252D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2, 3, 4, 5</w:t>
      </w:r>
      <w:r w:rsidR="002C4A9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 </w:t>
      </w:r>
      <w:r w:rsidR="00C32C4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2C4A9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Регламенту;</w:t>
      </w:r>
    </w:p>
    <w:p w:rsidR="00A836E2" w:rsidRPr="005F1CDF" w:rsidRDefault="00F84DC4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836E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.2.</w:t>
      </w:r>
      <w:r w:rsidR="00970EB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</w:t>
      </w:r>
      <w:r w:rsidR="00A836E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 принимает от Логиста информацию с</w:t>
      </w:r>
      <w:r w:rsidR="00BF17D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огласно Приложению</w:t>
      </w:r>
      <w:r w:rsidR="00A836E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E223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6,7, 8</w:t>
      </w:r>
      <w:r w:rsidR="00A836E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 настоящем</w:t>
      </w:r>
      <w:r w:rsidR="00BD37F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у Регламенту.</w:t>
      </w:r>
    </w:p>
    <w:p w:rsidR="003D240E" w:rsidRPr="005F1CDF" w:rsidRDefault="003D240E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7A251C" w:rsidRPr="005F1CDF" w:rsidRDefault="00872F80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2C4A9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9A31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Логист</w:t>
      </w:r>
      <w:r w:rsidR="007A251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:</w:t>
      </w:r>
    </w:p>
    <w:p w:rsidR="000E2FFE" w:rsidRPr="005F1CDF" w:rsidRDefault="00872F80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.1. </w:t>
      </w:r>
      <w:r w:rsidR="00DC4A0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осуществляе</w:t>
      </w:r>
      <w:r w:rsidR="007A251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 п</w:t>
      </w:r>
      <w:r w:rsidR="006415B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</w:t>
      </w:r>
      <w:r w:rsidR="00BD351A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ием, входной кон</w:t>
      </w:r>
      <w:r w:rsidR="002916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троль, х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ранение ЛП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 программе ССЗ,</w:t>
      </w:r>
      <w:r w:rsidR="004B21B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4B21B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поступивши</w:t>
      </w:r>
      <w:r w:rsidR="008B23E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х</w:t>
      </w:r>
      <w:proofErr w:type="gramEnd"/>
      <w:r w:rsidR="004B21B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</w:t>
      </w:r>
      <w:r w:rsidR="002916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заключ</w:t>
      </w:r>
      <w:r w:rsidR="004B21B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енным государственным контрактам</w:t>
      </w:r>
      <w:r w:rsidR="007A251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  <w:r w:rsidR="0003408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0E2FFE" w:rsidRPr="005F1CDF" w:rsidRDefault="00872F80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.2. </w:t>
      </w:r>
      <w:r w:rsidR="000E2FF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осущес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твляет доставку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ЛП</w:t>
      </w:r>
      <w:r w:rsidR="007A784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 программе ССЗ </w:t>
      </w:r>
      <w:r w:rsidR="007A784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АО</w:t>
      </w:r>
      <w:r w:rsidR="00402D9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     </w:t>
      </w:r>
      <w:r w:rsidR="00402D9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соответствии </w:t>
      </w:r>
      <w:r w:rsidR="00371E8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пис</w:t>
      </w:r>
      <w:r w:rsidR="009E4E8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ьменными распоряжениями </w:t>
      </w:r>
      <w:proofErr w:type="spellStart"/>
      <w:r w:rsidR="009E4E8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Облздрава</w:t>
      </w:r>
      <w:proofErr w:type="spellEnd"/>
      <w:r w:rsidR="000E2FF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402D99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.3. 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осуществляет учет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ЛП</w:t>
      </w:r>
      <w:r w:rsidR="00402D9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 </w:t>
      </w:r>
      <w:r w:rsidR="00872F8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программе ССЗ</w:t>
      </w:r>
      <w:r w:rsidR="00402D9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402D99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.4. 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обеспеч</w:t>
      </w:r>
      <w:r w:rsidR="00407B8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ивает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отпуск ЛП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4777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 программе ССЗ </w:t>
      </w:r>
      <w:r w:rsidR="00407B8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гр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аждан</w:t>
      </w:r>
      <w:r w:rsidR="004777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ам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через АО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 льготным рецептам</w:t>
      </w:r>
      <w:r w:rsidR="00402D9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D960B3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D960B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4930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D960B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79618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предоставляет</w:t>
      </w:r>
      <w:r w:rsidR="004B21B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C3679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информацию </w:t>
      </w:r>
      <w:r w:rsidR="00A27D7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 письменным запросам </w:t>
      </w:r>
      <w:proofErr w:type="spellStart"/>
      <w:r w:rsidR="004930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</w:t>
      </w:r>
      <w:r w:rsidR="00A27D7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</w:t>
      </w:r>
      <w:proofErr w:type="spellEnd"/>
      <w:r w:rsidR="003970C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A27D7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 </w:t>
      </w:r>
      <w:r w:rsidR="004777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программе ССЗ</w:t>
      </w:r>
      <w:r w:rsidR="00D960B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4E5D5E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4930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.6. передает в Дирекцию</w:t>
      </w:r>
      <w:r w:rsidR="004E5D5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сопроводительные документы на 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ЛП</w:t>
      </w:r>
      <w:r w:rsidR="004E5D5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поступившие по заключенным государственным контрактам, по реестру прием</w:t>
      </w:r>
      <w:r w:rsidR="003E77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а-передачи документов согласно Приложению</w:t>
      </w:r>
      <w:r w:rsidR="0040297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1</w:t>
      </w:r>
      <w:r w:rsidR="004E5D5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 </w:t>
      </w:r>
      <w:r w:rsidR="003E77A1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7A43A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Регламенту</w:t>
      </w:r>
      <w:r w:rsidR="004E5D5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</w:p>
    <w:p w:rsidR="00E82D5B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A6498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.3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="00F53E4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DC4A0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формирует</w:t>
      </w:r>
      <w:r w:rsidR="007642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перед</w:t>
      </w:r>
      <w:r w:rsidR="00822D0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ает в </w:t>
      </w:r>
      <w:proofErr w:type="spellStart"/>
      <w:r w:rsidR="00822D08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Облздрав</w:t>
      </w:r>
      <w:proofErr w:type="spellEnd"/>
      <w:r w:rsidR="00E82D5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8B666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 </w:t>
      </w:r>
      <w:r w:rsidR="005574F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Дирекцию </w:t>
      </w:r>
      <w:r w:rsidR="00897C2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информацию </w:t>
      </w:r>
      <w:r w:rsidR="00EE687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</w:t>
      </w:r>
      <w:r w:rsidR="00897C2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</w:t>
      </w:r>
      <w:r w:rsidR="007860C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 формам </w:t>
      </w:r>
      <w:r w:rsidR="007C3D2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согласно Приложению</w:t>
      </w:r>
      <w:r w:rsidR="004A51A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6, 7, 8</w:t>
      </w:r>
      <w:r w:rsidR="00B0023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860C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 </w:t>
      </w:r>
      <w:r w:rsidR="007C3D2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настоящему </w:t>
      </w:r>
      <w:r w:rsidR="007860C0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Регламенту</w:t>
      </w:r>
      <w:r w:rsidR="002A5F7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</w:p>
    <w:p w:rsidR="00DB787E" w:rsidRPr="005F1CDF" w:rsidRDefault="00DB787E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B787E" w:rsidRPr="005F1CDF" w:rsidRDefault="00DB787E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5.4. Стационар:</w:t>
      </w:r>
    </w:p>
    <w:p w:rsidR="00E30776" w:rsidRPr="005F1CDF" w:rsidRDefault="00EF4A71" w:rsidP="00AF65D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5.4.1</w:t>
      </w:r>
      <w:r w:rsidR="00E3077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информирует поликлинику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 выписке</w:t>
      </w:r>
      <w:r w:rsidR="001B57B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из с</w:t>
      </w:r>
      <w:r w:rsidR="008473C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тационара</w:t>
      </w:r>
      <w:r w:rsidR="00E3077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пациентов, </w:t>
      </w:r>
      <w:r w:rsidRPr="005F1CDF">
        <w:rPr>
          <w:rFonts w:ascii="Times New Roman" w:eastAsia="Arial" w:hAnsi="Times New Roman"/>
          <w:sz w:val="28"/>
          <w:szCs w:val="28"/>
        </w:rPr>
        <w:t xml:space="preserve">которые перенесли острое нарушение мозгового кровообращения, инфаркт миокарда, а также которым были выполнены аортокоронарное шунтирование, </w:t>
      </w:r>
      <w:proofErr w:type="spellStart"/>
      <w:r w:rsidRPr="005F1CDF">
        <w:rPr>
          <w:rFonts w:ascii="Times New Roman" w:eastAsia="Arial" w:hAnsi="Times New Roman"/>
          <w:sz w:val="28"/>
          <w:szCs w:val="28"/>
        </w:rPr>
        <w:t>ангиопластика</w:t>
      </w:r>
      <w:proofErr w:type="spellEnd"/>
      <w:r w:rsidRPr="005F1CDF">
        <w:rPr>
          <w:rFonts w:ascii="Times New Roman" w:eastAsia="Arial" w:hAnsi="Times New Roman"/>
          <w:sz w:val="28"/>
          <w:szCs w:val="28"/>
        </w:rPr>
        <w:t xml:space="preserve"> коронарных артерий со </w:t>
      </w:r>
      <w:proofErr w:type="spellStart"/>
      <w:r w:rsidRPr="005F1CDF">
        <w:rPr>
          <w:rFonts w:ascii="Times New Roman" w:eastAsia="Arial" w:hAnsi="Times New Roman"/>
          <w:sz w:val="28"/>
          <w:szCs w:val="28"/>
        </w:rPr>
        <w:t>стентированием</w:t>
      </w:r>
      <w:proofErr w:type="spellEnd"/>
      <w:r w:rsidRPr="005F1CDF">
        <w:rPr>
          <w:rFonts w:ascii="Times New Roman" w:eastAsia="Arial" w:hAnsi="Times New Roman"/>
          <w:sz w:val="28"/>
          <w:szCs w:val="28"/>
        </w:rPr>
        <w:t xml:space="preserve"> и </w:t>
      </w:r>
      <w:proofErr w:type="spellStart"/>
      <w:r w:rsidRPr="005F1CDF">
        <w:rPr>
          <w:rFonts w:ascii="Times New Roman" w:eastAsia="Arial" w:hAnsi="Times New Roman"/>
          <w:sz w:val="28"/>
          <w:szCs w:val="28"/>
        </w:rPr>
        <w:t>катетерная</w:t>
      </w:r>
      <w:proofErr w:type="spellEnd"/>
      <w:r w:rsidRPr="005F1CDF">
        <w:rPr>
          <w:rFonts w:ascii="Times New Roman" w:eastAsia="Arial" w:hAnsi="Times New Roman"/>
          <w:sz w:val="28"/>
          <w:szCs w:val="28"/>
        </w:rPr>
        <w:t xml:space="preserve"> абляция по поводу </w:t>
      </w:r>
      <w:proofErr w:type="gramStart"/>
      <w:r w:rsidRPr="005F1CDF">
        <w:rPr>
          <w:rFonts w:ascii="Times New Roman" w:eastAsia="Arial" w:hAnsi="Times New Roman"/>
          <w:sz w:val="28"/>
          <w:szCs w:val="28"/>
        </w:rPr>
        <w:t>сердечно-сосудистых</w:t>
      </w:r>
      <w:proofErr w:type="gramEnd"/>
      <w:r w:rsidRPr="005F1CDF">
        <w:rPr>
          <w:rFonts w:ascii="Times New Roman" w:eastAsia="Arial" w:hAnsi="Times New Roman"/>
          <w:sz w:val="28"/>
          <w:szCs w:val="28"/>
        </w:rPr>
        <w:t xml:space="preserve"> заболеваний (далее – пациент ССЗ),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72219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</w:t>
      </w:r>
      <w:r w:rsidR="00E3077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для организации</w:t>
      </w:r>
      <w:r w:rsidR="00B64F4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 месту жительства </w:t>
      </w:r>
      <w:r w:rsidR="008473C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его </w:t>
      </w:r>
      <w:r w:rsidR="00B64F4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диспансерного наблюдения </w:t>
      </w:r>
      <w:r w:rsidR="0072219B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</w:t>
      </w:r>
      <w:r w:rsidR="00B64F4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 лекарственного обеспечения.</w:t>
      </w:r>
    </w:p>
    <w:p w:rsidR="00253AE2" w:rsidRPr="005F1CDF" w:rsidRDefault="00253AE2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956934" w:rsidRPr="005F1CDF" w:rsidRDefault="002F1AC7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5.5</w:t>
      </w:r>
      <w:r w:rsidR="00A11AA9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 МО</w:t>
      </w:r>
      <w:r w:rsidR="0095693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:</w:t>
      </w:r>
    </w:p>
    <w:p w:rsidR="00F97BAE" w:rsidRPr="005F1CDF" w:rsidRDefault="00F97BAE" w:rsidP="00F97BA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5.5.1. получает от Стационара информацию о </w:t>
      </w:r>
      <w:r w:rsidR="00AF65DF" w:rsidRPr="005F1CDF">
        <w:rPr>
          <w:rFonts w:ascii="Times New Roman" w:eastAsia="Arial" w:hAnsi="Times New Roman"/>
          <w:sz w:val="28"/>
          <w:szCs w:val="28"/>
        </w:rPr>
        <w:t>пациентах ССЗ</w:t>
      </w:r>
      <w:r w:rsidRPr="005F1CDF">
        <w:rPr>
          <w:rFonts w:ascii="Times New Roman" w:eastAsia="Arial" w:hAnsi="Times New Roman"/>
          <w:sz w:val="28"/>
          <w:szCs w:val="28"/>
        </w:rPr>
        <w:t xml:space="preserve"> для </w:t>
      </w: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организации его диспансерного наблюден</w:t>
      </w:r>
      <w:r w:rsidR="00AF65D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ия и лекарственного обеспечения;</w:t>
      </w:r>
    </w:p>
    <w:p w:rsidR="00C37B0F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5.5</w:t>
      </w:r>
      <w:r w:rsidR="00E4482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.2</w:t>
      </w:r>
      <w:r w:rsidR="00C37B0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формирует </w:t>
      </w:r>
      <w:r w:rsidR="001B57B9" w:rsidRPr="005F1CDF">
        <w:rPr>
          <w:rFonts w:ascii="Times New Roman" w:hAnsi="Times New Roman"/>
          <w:bCs/>
          <w:sz w:val="28"/>
          <w:szCs w:val="28"/>
        </w:rPr>
        <w:t>регистр</w:t>
      </w:r>
      <w:r w:rsidR="003B6346" w:rsidRPr="005F1CDF">
        <w:rPr>
          <w:rFonts w:ascii="Times New Roman" w:hAnsi="Times New Roman"/>
          <w:bCs/>
          <w:sz w:val="28"/>
          <w:szCs w:val="28"/>
        </w:rPr>
        <w:t xml:space="preserve"> ССЗ </w:t>
      </w:r>
      <w:r w:rsidR="00C7689D" w:rsidRPr="005F1CDF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C022DA" w:rsidRPr="005F1CDF">
        <w:rPr>
          <w:rFonts w:ascii="Times New Roman" w:hAnsi="Times New Roman"/>
          <w:bCs/>
          <w:sz w:val="28"/>
          <w:szCs w:val="28"/>
        </w:rPr>
        <w:t xml:space="preserve">оформленной в медицинской информационной системе </w:t>
      </w:r>
      <w:r w:rsidR="00C7689D" w:rsidRPr="005F1CDF">
        <w:rPr>
          <w:rFonts w:ascii="Times New Roman" w:hAnsi="Times New Roman"/>
          <w:bCs/>
          <w:sz w:val="28"/>
          <w:szCs w:val="28"/>
        </w:rPr>
        <w:t>картой диспансерного наблюдения</w:t>
      </w:r>
      <w:r w:rsidR="00C37B0F" w:rsidRPr="005F1CDF">
        <w:rPr>
          <w:rFonts w:ascii="Times New Roman" w:hAnsi="Times New Roman"/>
          <w:bCs/>
          <w:sz w:val="28"/>
          <w:szCs w:val="28"/>
        </w:rPr>
        <w:t>;</w:t>
      </w:r>
    </w:p>
    <w:p w:rsidR="00E44823" w:rsidRPr="005F1CDF" w:rsidRDefault="00E44823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hAnsi="Times New Roman"/>
          <w:bCs/>
          <w:sz w:val="28"/>
          <w:szCs w:val="28"/>
        </w:rPr>
        <w:t>5.5.3. осуществляет назначения лекарственных препаратов пациентам ССЗ;</w:t>
      </w:r>
    </w:p>
    <w:p w:rsidR="00C37B0F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5.5</w:t>
      </w:r>
      <w:r w:rsidR="00E4482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.4</w:t>
      </w:r>
      <w:r w:rsidR="00C37B0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осуществляет оформление льготных рецептов 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 ЛП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   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соответствии с </w:t>
      </w:r>
      <w:r w:rsidR="00B86B0A" w:rsidRPr="005F1CDF">
        <w:rPr>
          <w:rFonts w:ascii="Times New Roman" w:eastAsia="Arial" w:hAnsi="Times New Roman"/>
          <w:sz w:val="28"/>
          <w:szCs w:val="28"/>
        </w:rPr>
        <w:t>перечнем МНН ССЗ;</w:t>
      </w:r>
    </w:p>
    <w:p w:rsidR="00E33555" w:rsidRPr="005F1CDF" w:rsidRDefault="00331918" w:rsidP="00E3355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5.5.</w:t>
      </w:r>
      <w:r w:rsidR="0070226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 принимает от прикрепленных АО</w:t>
      </w:r>
      <w:r w:rsidR="003E112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3E112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согласно п</w:t>
      </w:r>
      <w:r w:rsidR="003E112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ункт</w:t>
      </w:r>
      <w:r w:rsidR="003E112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 12 Постановления Администрации Волгоградской области от 17 июня 2011 г.                  № 290-п "Об утверждении Порядка бесплатного лекарственного обеспечения и лекарственного обеспечения с 50-процентной оплатой стоимости лекарственных препаратов при оказании медицинской помощи                                 в амбулаторных условиях гражданам"</w:t>
      </w:r>
      <w:r w:rsidR="003E112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ежедневную информацию                     об остатках ЛП по программе ССЗ</w:t>
      </w:r>
      <w:r w:rsidR="00AD651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согласно Приложению</w:t>
      </w:r>
      <w:r w:rsidR="00E4482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9 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 </w:t>
      </w:r>
      <w:r w:rsidR="00AD651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настоящему Регламенту</w:t>
      </w:r>
      <w:r w:rsidR="00E3355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  <w:proofErr w:type="gramEnd"/>
    </w:p>
    <w:p w:rsidR="000B49F5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5.5</w:t>
      </w:r>
      <w:r w:rsidR="00702264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.6</w:t>
      </w:r>
      <w:r w:rsidR="00FD099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систематически </w:t>
      </w:r>
      <w:r w:rsidR="001A741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контролируют </w:t>
      </w:r>
      <w:r w:rsidR="00535EA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обоснованность назначений           и </w:t>
      </w:r>
      <w:r w:rsidR="00FA7B7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регулярное</w:t>
      </w:r>
      <w:r w:rsidR="000B49F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оформление </w:t>
      </w:r>
      <w:r w:rsidR="00FD099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льготных </w:t>
      </w:r>
      <w:r w:rsidR="000B49F5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рецептов</w:t>
      </w:r>
      <w:r w:rsidR="00FA7B7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для</w:t>
      </w:r>
      <w:r w:rsidR="00535EAC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D099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обеспечения пациентов ССЗ в полном объеме.</w:t>
      </w:r>
    </w:p>
    <w:p w:rsidR="006904FD" w:rsidRPr="005F1CDF" w:rsidRDefault="006904FD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3E69F2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3E69F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CC4EC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</w:t>
      </w:r>
      <w:r w:rsidR="003E69F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AC22A6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3345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АО</w:t>
      </w:r>
      <w:r w:rsidR="003E69F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:</w:t>
      </w:r>
    </w:p>
    <w:p w:rsidR="003E69F2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CC4EC7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.6</w:t>
      </w:r>
      <w:r w:rsidR="003E69F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.1. </w:t>
      </w:r>
      <w:r w:rsidR="00722DE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ежедневно передает в прикрепленную</w:t>
      </w:r>
      <w:r w:rsidR="003E69F2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AB7E73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МО</w:t>
      </w:r>
      <w:r w:rsidR="005F1CD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согласно п</w:t>
      </w:r>
      <w:r w:rsidR="00A124F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ункт</w:t>
      </w:r>
      <w:r w:rsidR="005F1CD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 12 Постановления Администрации Волгоградской области от 17 июня 2011 г.                  № 290-п "Об утверждении Порядка бесплатного лекарственного обеспечения и лекарственного обеспечения с 50-процентной оплатой стоимости лекарственных препаратов при оказании медицинской помощи                                 в амбулаторных условиях гражданам"</w:t>
      </w:r>
      <w:r w:rsidR="00722DE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</w:t>
      </w:r>
      <w:r w:rsidR="00C06BFF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нформацию об</w:t>
      </w:r>
      <w:r w:rsidR="00C06BF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остатках</w:t>
      </w:r>
      <w:r w:rsidR="0068558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B7E73" w:rsidRPr="005F1CDF">
        <w:rPr>
          <w:rFonts w:ascii="Times New Roman" w:eastAsia="Calibri" w:hAnsi="Times New Roman"/>
          <w:sz w:val="28"/>
          <w:szCs w:val="28"/>
          <w:lang w:eastAsia="en-US"/>
        </w:rPr>
        <w:t>ЛП</w:t>
      </w:r>
      <w:r w:rsidR="005F1CD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</w:t>
      </w:r>
      <w:r w:rsidR="0068558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по программам </w:t>
      </w:r>
      <w:r w:rsidR="00CF368D" w:rsidRPr="005F1CDF">
        <w:rPr>
          <w:rFonts w:ascii="Times New Roman" w:eastAsia="Calibri" w:hAnsi="Times New Roman"/>
          <w:sz w:val="28"/>
          <w:szCs w:val="28"/>
          <w:lang w:eastAsia="en-US"/>
        </w:rPr>
        <w:t>ССЗ</w:t>
      </w:r>
      <w:r w:rsidR="00CC4EC7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07C1C" w:rsidRPr="005F1CDF">
        <w:rPr>
          <w:rFonts w:ascii="Times New Roman" w:eastAsia="Calibri" w:hAnsi="Times New Roman"/>
          <w:sz w:val="28"/>
          <w:szCs w:val="28"/>
          <w:lang w:eastAsia="en-US"/>
        </w:rPr>
        <w:t>согласно Приложению</w:t>
      </w:r>
      <w:r w:rsidR="0068558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D467A" w:rsidRPr="005F1CDF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="007A0204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8558F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к </w:t>
      </w:r>
      <w:r w:rsidR="00F07C1C" w:rsidRPr="005F1CDF">
        <w:rPr>
          <w:rFonts w:ascii="Times New Roman" w:eastAsia="Calibri" w:hAnsi="Times New Roman"/>
          <w:sz w:val="28"/>
          <w:szCs w:val="28"/>
          <w:lang w:eastAsia="en-US"/>
        </w:rPr>
        <w:t xml:space="preserve">настоящему </w:t>
      </w:r>
      <w:r w:rsidR="0068558F" w:rsidRPr="005F1CDF">
        <w:rPr>
          <w:rFonts w:ascii="Times New Roman" w:eastAsia="Calibri" w:hAnsi="Times New Roman"/>
          <w:sz w:val="28"/>
          <w:szCs w:val="28"/>
          <w:lang w:eastAsia="en-US"/>
        </w:rPr>
        <w:t>Рег</w:t>
      </w:r>
      <w:r w:rsidR="00CC6F3A" w:rsidRPr="005F1CDF">
        <w:rPr>
          <w:rFonts w:ascii="Times New Roman" w:eastAsia="Calibri" w:hAnsi="Times New Roman"/>
          <w:sz w:val="28"/>
          <w:szCs w:val="28"/>
          <w:lang w:eastAsia="en-US"/>
        </w:rPr>
        <w:t>ламенту</w:t>
      </w:r>
      <w:r w:rsidR="00CF368D" w:rsidRPr="005F1CDF">
        <w:rPr>
          <w:rFonts w:ascii="Times New Roman" w:eastAsia="Calibri" w:hAnsi="Times New Roman"/>
          <w:sz w:val="28"/>
          <w:szCs w:val="28"/>
          <w:lang w:eastAsia="en-US"/>
        </w:rPr>
        <w:t>;</w:t>
      </w:r>
      <w:proofErr w:type="gramEnd"/>
    </w:p>
    <w:p w:rsidR="00CF368D" w:rsidRPr="005F1CDF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F1CD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CF368D" w:rsidRPr="005F1CDF">
        <w:rPr>
          <w:rFonts w:ascii="Times New Roman" w:eastAsia="Calibri" w:hAnsi="Times New Roman"/>
          <w:sz w:val="28"/>
          <w:szCs w:val="28"/>
          <w:lang w:eastAsia="en-US"/>
        </w:rPr>
        <w:t>.6.2. осуществляет обеспечение</w:t>
      </w:r>
      <w:r w:rsidR="00CF368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льготных рецептов на ЛП </w:t>
      </w:r>
      <w:r w:rsidR="007E2BAE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    </w:t>
      </w:r>
      <w:r w:rsidR="00CF368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соответствии с </w:t>
      </w:r>
      <w:r w:rsidR="00CF368D" w:rsidRPr="005F1CDF">
        <w:rPr>
          <w:rFonts w:ascii="Times New Roman" w:eastAsia="Arial" w:hAnsi="Times New Roman"/>
          <w:sz w:val="28"/>
          <w:szCs w:val="28"/>
        </w:rPr>
        <w:t>перечнем МНН ССЗ;</w:t>
      </w:r>
    </w:p>
    <w:p w:rsidR="00CF368D" w:rsidRPr="003E69F2" w:rsidRDefault="00331918" w:rsidP="00467B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F1CDF">
        <w:rPr>
          <w:rFonts w:ascii="Times New Roman" w:eastAsia="Arial" w:hAnsi="Times New Roman"/>
          <w:sz w:val="28"/>
          <w:szCs w:val="28"/>
        </w:rPr>
        <w:t>5</w:t>
      </w:r>
      <w:r w:rsidR="00CF368D" w:rsidRPr="005F1CDF">
        <w:rPr>
          <w:rFonts w:ascii="Times New Roman" w:eastAsia="Arial" w:hAnsi="Times New Roman"/>
          <w:sz w:val="28"/>
          <w:szCs w:val="28"/>
        </w:rPr>
        <w:t xml:space="preserve">.6.3. </w:t>
      </w:r>
      <w:r w:rsidR="00CF368D" w:rsidRPr="005F1CD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осуществляет хранение и учет ЛП по программе ССЗ.</w:t>
      </w:r>
    </w:p>
    <w:sectPr w:rsidR="00CF368D" w:rsidRPr="003E69F2" w:rsidSect="009474DD">
      <w:headerReference w:type="default" r:id="rId8"/>
      <w:footnotePr>
        <w:pos w:val="beneathText"/>
      </w:footnotePr>
      <w:pgSz w:w="11905" w:h="16837"/>
      <w:pgMar w:top="1134" w:right="84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BF" w:rsidRDefault="004D0ABF" w:rsidP="00D17CEB">
      <w:r>
        <w:separator/>
      </w:r>
    </w:p>
  </w:endnote>
  <w:endnote w:type="continuationSeparator" w:id="0">
    <w:p w:rsidR="004D0ABF" w:rsidRDefault="004D0ABF" w:rsidP="00D17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BF" w:rsidRDefault="004D0ABF" w:rsidP="00D17CEB">
      <w:r>
        <w:separator/>
      </w:r>
    </w:p>
  </w:footnote>
  <w:footnote w:type="continuationSeparator" w:id="0">
    <w:p w:rsidR="004D0ABF" w:rsidRDefault="004D0ABF" w:rsidP="00D17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F4" w:rsidRDefault="009F56F4">
    <w:pPr>
      <w:pStyle w:val="aa"/>
      <w:jc w:val="center"/>
    </w:pPr>
  </w:p>
  <w:p w:rsidR="009F56F4" w:rsidRDefault="008F6CF0">
    <w:pPr>
      <w:pStyle w:val="aa"/>
      <w:jc w:val="center"/>
    </w:pPr>
    <w:fldSimple w:instr=" PAGE   \* MERGEFORMAT ">
      <w:r w:rsidR="003E1122">
        <w:rPr>
          <w:noProof/>
        </w:rPr>
        <w:t>8</w:t>
      </w:r>
    </w:fldSimple>
  </w:p>
  <w:p w:rsidR="009F56F4" w:rsidRDefault="009F56F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2D12E84"/>
    <w:multiLevelType w:val="hybridMultilevel"/>
    <w:tmpl w:val="66B0CA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D8659D"/>
    <w:multiLevelType w:val="hybridMultilevel"/>
    <w:tmpl w:val="2A66FE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3301C6E"/>
    <w:multiLevelType w:val="hybridMultilevel"/>
    <w:tmpl w:val="B9F20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A273BC"/>
    <w:multiLevelType w:val="hybridMultilevel"/>
    <w:tmpl w:val="96DE6224"/>
    <w:lvl w:ilvl="0" w:tplc="0419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5">
    <w:nsid w:val="46DA6810"/>
    <w:multiLevelType w:val="hybridMultilevel"/>
    <w:tmpl w:val="23025574"/>
    <w:lvl w:ilvl="0" w:tplc="163ECDFE">
      <w:start w:val="4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65472A4F"/>
    <w:multiLevelType w:val="hybridMultilevel"/>
    <w:tmpl w:val="162CEAA8"/>
    <w:lvl w:ilvl="0" w:tplc="E094505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65D26E5"/>
    <w:multiLevelType w:val="hybridMultilevel"/>
    <w:tmpl w:val="40C88BE0"/>
    <w:lvl w:ilvl="0" w:tplc="57E8C93A">
      <w:start w:val="4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14"/>
  </w:num>
  <w:num w:numId="16">
    <w:abstractNumId w:val="11"/>
  </w:num>
  <w:num w:numId="17">
    <w:abstractNumId w:val="1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E4EC7"/>
    <w:rsid w:val="0000044D"/>
    <w:rsid w:val="0000352F"/>
    <w:rsid w:val="0000667F"/>
    <w:rsid w:val="00010B7F"/>
    <w:rsid w:val="00015AF4"/>
    <w:rsid w:val="00017BD0"/>
    <w:rsid w:val="000205DD"/>
    <w:rsid w:val="000220B1"/>
    <w:rsid w:val="00022968"/>
    <w:rsid w:val="000243CD"/>
    <w:rsid w:val="00030C82"/>
    <w:rsid w:val="00031EA3"/>
    <w:rsid w:val="0003408E"/>
    <w:rsid w:val="000341D4"/>
    <w:rsid w:val="0004061F"/>
    <w:rsid w:val="000419F5"/>
    <w:rsid w:val="000474DF"/>
    <w:rsid w:val="00047917"/>
    <w:rsid w:val="00047949"/>
    <w:rsid w:val="00050E32"/>
    <w:rsid w:val="00052EB6"/>
    <w:rsid w:val="000536D0"/>
    <w:rsid w:val="000554D0"/>
    <w:rsid w:val="00061BB7"/>
    <w:rsid w:val="00062338"/>
    <w:rsid w:val="00064A7B"/>
    <w:rsid w:val="00065C55"/>
    <w:rsid w:val="00070CF1"/>
    <w:rsid w:val="000723ED"/>
    <w:rsid w:val="000734D9"/>
    <w:rsid w:val="00073783"/>
    <w:rsid w:val="000741D1"/>
    <w:rsid w:val="000746AC"/>
    <w:rsid w:val="00076502"/>
    <w:rsid w:val="00076F42"/>
    <w:rsid w:val="0007741F"/>
    <w:rsid w:val="0008269D"/>
    <w:rsid w:val="00082C91"/>
    <w:rsid w:val="00090E08"/>
    <w:rsid w:val="000930F1"/>
    <w:rsid w:val="00095A39"/>
    <w:rsid w:val="00096A53"/>
    <w:rsid w:val="000A2BB3"/>
    <w:rsid w:val="000A35F2"/>
    <w:rsid w:val="000A5E5E"/>
    <w:rsid w:val="000A776B"/>
    <w:rsid w:val="000B1DA6"/>
    <w:rsid w:val="000B23DF"/>
    <w:rsid w:val="000B358B"/>
    <w:rsid w:val="000B47E1"/>
    <w:rsid w:val="000B49F5"/>
    <w:rsid w:val="000B5DD4"/>
    <w:rsid w:val="000C45FA"/>
    <w:rsid w:val="000D05F3"/>
    <w:rsid w:val="000D161C"/>
    <w:rsid w:val="000D1E3A"/>
    <w:rsid w:val="000D47FB"/>
    <w:rsid w:val="000D4CFD"/>
    <w:rsid w:val="000E0A6F"/>
    <w:rsid w:val="000E2FFE"/>
    <w:rsid w:val="000E448A"/>
    <w:rsid w:val="000F166B"/>
    <w:rsid w:val="000F2D6B"/>
    <w:rsid w:val="0010001C"/>
    <w:rsid w:val="00101605"/>
    <w:rsid w:val="001033FD"/>
    <w:rsid w:val="00105799"/>
    <w:rsid w:val="00105D5F"/>
    <w:rsid w:val="001128D3"/>
    <w:rsid w:val="001130CC"/>
    <w:rsid w:val="0011527F"/>
    <w:rsid w:val="00123677"/>
    <w:rsid w:val="00124EC3"/>
    <w:rsid w:val="001300D7"/>
    <w:rsid w:val="001304A0"/>
    <w:rsid w:val="0013242F"/>
    <w:rsid w:val="001331FF"/>
    <w:rsid w:val="00137592"/>
    <w:rsid w:val="00141BF9"/>
    <w:rsid w:val="001461E8"/>
    <w:rsid w:val="00146CED"/>
    <w:rsid w:val="00146EA5"/>
    <w:rsid w:val="00150DCA"/>
    <w:rsid w:val="001515FA"/>
    <w:rsid w:val="00154C9F"/>
    <w:rsid w:val="00161D87"/>
    <w:rsid w:val="00163419"/>
    <w:rsid w:val="00164474"/>
    <w:rsid w:val="00166414"/>
    <w:rsid w:val="0016723D"/>
    <w:rsid w:val="00167EB4"/>
    <w:rsid w:val="0017367C"/>
    <w:rsid w:val="00174D44"/>
    <w:rsid w:val="001809D3"/>
    <w:rsid w:val="00181C4B"/>
    <w:rsid w:val="00184381"/>
    <w:rsid w:val="00187C50"/>
    <w:rsid w:val="001908C7"/>
    <w:rsid w:val="00191FE1"/>
    <w:rsid w:val="001936BE"/>
    <w:rsid w:val="00193926"/>
    <w:rsid w:val="00193EB7"/>
    <w:rsid w:val="001A1F32"/>
    <w:rsid w:val="001A209E"/>
    <w:rsid w:val="001A254E"/>
    <w:rsid w:val="001A6828"/>
    <w:rsid w:val="001A741F"/>
    <w:rsid w:val="001B111B"/>
    <w:rsid w:val="001B31BA"/>
    <w:rsid w:val="001B3F0A"/>
    <w:rsid w:val="001B4903"/>
    <w:rsid w:val="001B57B9"/>
    <w:rsid w:val="001C0345"/>
    <w:rsid w:val="001C55AB"/>
    <w:rsid w:val="001C707E"/>
    <w:rsid w:val="001D3383"/>
    <w:rsid w:val="001D751D"/>
    <w:rsid w:val="001E3353"/>
    <w:rsid w:val="001E43FB"/>
    <w:rsid w:val="001E5B7D"/>
    <w:rsid w:val="001E73F8"/>
    <w:rsid w:val="001F20D5"/>
    <w:rsid w:val="001F23CE"/>
    <w:rsid w:val="001F2490"/>
    <w:rsid w:val="001F312D"/>
    <w:rsid w:val="001F5A26"/>
    <w:rsid w:val="0020217A"/>
    <w:rsid w:val="002075D7"/>
    <w:rsid w:val="00210A63"/>
    <w:rsid w:val="0021133E"/>
    <w:rsid w:val="00211DC1"/>
    <w:rsid w:val="00215C42"/>
    <w:rsid w:val="00216435"/>
    <w:rsid w:val="002166A4"/>
    <w:rsid w:val="002178C3"/>
    <w:rsid w:val="0021792E"/>
    <w:rsid w:val="00220E64"/>
    <w:rsid w:val="0022194A"/>
    <w:rsid w:val="002224DE"/>
    <w:rsid w:val="0022299E"/>
    <w:rsid w:val="00224150"/>
    <w:rsid w:val="00224741"/>
    <w:rsid w:val="00226453"/>
    <w:rsid w:val="00226C26"/>
    <w:rsid w:val="0023772B"/>
    <w:rsid w:val="00240BAD"/>
    <w:rsid w:val="00242F74"/>
    <w:rsid w:val="0024334F"/>
    <w:rsid w:val="0024464F"/>
    <w:rsid w:val="00245071"/>
    <w:rsid w:val="0024512D"/>
    <w:rsid w:val="00246EEE"/>
    <w:rsid w:val="00247580"/>
    <w:rsid w:val="00252D49"/>
    <w:rsid w:val="00253AE2"/>
    <w:rsid w:val="00256995"/>
    <w:rsid w:val="00256EFB"/>
    <w:rsid w:val="002608B0"/>
    <w:rsid w:val="00261D6A"/>
    <w:rsid w:val="00264D9C"/>
    <w:rsid w:val="0026593E"/>
    <w:rsid w:val="00272BDD"/>
    <w:rsid w:val="0027431F"/>
    <w:rsid w:val="00283DB6"/>
    <w:rsid w:val="00284426"/>
    <w:rsid w:val="00285900"/>
    <w:rsid w:val="002916A1"/>
    <w:rsid w:val="00292364"/>
    <w:rsid w:val="00295479"/>
    <w:rsid w:val="00295BAA"/>
    <w:rsid w:val="002A2E94"/>
    <w:rsid w:val="002A375C"/>
    <w:rsid w:val="002A41B6"/>
    <w:rsid w:val="002A4AA7"/>
    <w:rsid w:val="002A5F7D"/>
    <w:rsid w:val="002B0A7D"/>
    <w:rsid w:val="002B0FB6"/>
    <w:rsid w:val="002B163F"/>
    <w:rsid w:val="002B6232"/>
    <w:rsid w:val="002B6C1F"/>
    <w:rsid w:val="002B7C71"/>
    <w:rsid w:val="002B7EEA"/>
    <w:rsid w:val="002C4A9E"/>
    <w:rsid w:val="002C7635"/>
    <w:rsid w:val="002D087E"/>
    <w:rsid w:val="002D3253"/>
    <w:rsid w:val="002D3E87"/>
    <w:rsid w:val="002D40DE"/>
    <w:rsid w:val="002D7514"/>
    <w:rsid w:val="002E3A70"/>
    <w:rsid w:val="002F1AC7"/>
    <w:rsid w:val="002F60D9"/>
    <w:rsid w:val="002F798F"/>
    <w:rsid w:val="003005C4"/>
    <w:rsid w:val="003162F7"/>
    <w:rsid w:val="00317004"/>
    <w:rsid w:val="003177B8"/>
    <w:rsid w:val="00324025"/>
    <w:rsid w:val="00324A04"/>
    <w:rsid w:val="00331918"/>
    <w:rsid w:val="00331CF0"/>
    <w:rsid w:val="003345FB"/>
    <w:rsid w:val="0033616C"/>
    <w:rsid w:val="003446D0"/>
    <w:rsid w:val="003468BE"/>
    <w:rsid w:val="00347E6E"/>
    <w:rsid w:val="003517B5"/>
    <w:rsid w:val="0035524E"/>
    <w:rsid w:val="003577EF"/>
    <w:rsid w:val="003612D1"/>
    <w:rsid w:val="00361A53"/>
    <w:rsid w:val="0036277C"/>
    <w:rsid w:val="00363D8A"/>
    <w:rsid w:val="00366F01"/>
    <w:rsid w:val="00371E89"/>
    <w:rsid w:val="00374154"/>
    <w:rsid w:val="00374F2E"/>
    <w:rsid w:val="00375E36"/>
    <w:rsid w:val="00380879"/>
    <w:rsid w:val="00382C7D"/>
    <w:rsid w:val="00390284"/>
    <w:rsid w:val="003921ED"/>
    <w:rsid w:val="00394C32"/>
    <w:rsid w:val="003970C8"/>
    <w:rsid w:val="003A0C5D"/>
    <w:rsid w:val="003A1EA9"/>
    <w:rsid w:val="003A3D97"/>
    <w:rsid w:val="003B387F"/>
    <w:rsid w:val="003B5346"/>
    <w:rsid w:val="003B6346"/>
    <w:rsid w:val="003B68E8"/>
    <w:rsid w:val="003C1444"/>
    <w:rsid w:val="003C3753"/>
    <w:rsid w:val="003C4C8D"/>
    <w:rsid w:val="003C5F2D"/>
    <w:rsid w:val="003C65AE"/>
    <w:rsid w:val="003C6F45"/>
    <w:rsid w:val="003D00B1"/>
    <w:rsid w:val="003D240E"/>
    <w:rsid w:val="003D2C88"/>
    <w:rsid w:val="003E1122"/>
    <w:rsid w:val="003E1350"/>
    <w:rsid w:val="003E284B"/>
    <w:rsid w:val="003E2EEB"/>
    <w:rsid w:val="003E5071"/>
    <w:rsid w:val="003E69F2"/>
    <w:rsid w:val="003E77A1"/>
    <w:rsid w:val="003E7E83"/>
    <w:rsid w:val="003F7E79"/>
    <w:rsid w:val="0040105E"/>
    <w:rsid w:val="0040276D"/>
    <w:rsid w:val="00402979"/>
    <w:rsid w:val="00402D99"/>
    <w:rsid w:val="00403859"/>
    <w:rsid w:val="00404021"/>
    <w:rsid w:val="004061D1"/>
    <w:rsid w:val="0040662D"/>
    <w:rsid w:val="00407B84"/>
    <w:rsid w:val="00413795"/>
    <w:rsid w:val="0041593A"/>
    <w:rsid w:val="00424749"/>
    <w:rsid w:val="004252D3"/>
    <w:rsid w:val="00425EF7"/>
    <w:rsid w:val="00427989"/>
    <w:rsid w:val="00427E30"/>
    <w:rsid w:val="00431F5E"/>
    <w:rsid w:val="0043527C"/>
    <w:rsid w:val="0043719C"/>
    <w:rsid w:val="004377DF"/>
    <w:rsid w:val="00441C78"/>
    <w:rsid w:val="00446912"/>
    <w:rsid w:val="00447F75"/>
    <w:rsid w:val="004547CE"/>
    <w:rsid w:val="00456EEB"/>
    <w:rsid w:val="00461316"/>
    <w:rsid w:val="00462EDD"/>
    <w:rsid w:val="004641EA"/>
    <w:rsid w:val="00466871"/>
    <w:rsid w:val="00467B6B"/>
    <w:rsid w:val="00467FFC"/>
    <w:rsid w:val="004706BE"/>
    <w:rsid w:val="004706C7"/>
    <w:rsid w:val="0047290D"/>
    <w:rsid w:val="00472DD2"/>
    <w:rsid w:val="00474957"/>
    <w:rsid w:val="00475A8A"/>
    <w:rsid w:val="00475C8D"/>
    <w:rsid w:val="00476AFA"/>
    <w:rsid w:val="00476E0D"/>
    <w:rsid w:val="004777FD"/>
    <w:rsid w:val="00481DCA"/>
    <w:rsid w:val="00486593"/>
    <w:rsid w:val="00490D74"/>
    <w:rsid w:val="00491963"/>
    <w:rsid w:val="004930FD"/>
    <w:rsid w:val="004954E8"/>
    <w:rsid w:val="00495751"/>
    <w:rsid w:val="00495CA6"/>
    <w:rsid w:val="004A052F"/>
    <w:rsid w:val="004A12DE"/>
    <w:rsid w:val="004A51A0"/>
    <w:rsid w:val="004A7F85"/>
    <w:rsid w:val="004B03AB"/>
    <w:rsid w:val="004B21BE"/>
    <w:rsid w:val="004B3975"/>
    <w:rsid w:val="004B3B14"/>
    <w:rsid w:val="004B3B1D"/>
    <w:rsid w:val="004B6678"/>
    <w:rsid w:val="004C165B"/>
    <w:rsid w:val="004C3152"/>
    <w:rsid w:val="004C3411"/>
    <w:rsid w:val="004C3F57"/>
    <w:rsid w:val="004C40CC"/>
    <w:rsid w:val="004C5348"/>
    <w:rsid w:val="004C5404"/>
    <w:rsid w:val="004D0ABF"/>
    <w:rsid w:val="004D2083"/>
    <w:rsid w:val="004D2622"/>
    <w:rsid w:val="004D554D"/>
    <w:rsid w:val="004D6F14"/>
    <w:rsid w:val="004D7B42"/>
    <w:rsid w:val="004E0168"/>
    <w:rsid w:val="004E5D5E"/>
    <w:rsid w:val="004E64D2"/>
    <w:rsid w:val="004E6AA0"/>
    <w:rsid w:val="004E6DDD"/>
    <w:rsid w:val="004E70E1"/>
    <w:rsid w:val="004F01CF"/>
    <w:rsid w:val="004F5BC1"/>
    <w:rsid w:val="00507C3A"/>
    <w:rsid w:val="00511347"/>
    <w:rsid w:val="00511E60"/>
    <w:rsid w:val="0051233A"/>
    <w:rsid w:val="00512759"/>
    <w:rsid w:val="00512A84"/>
    <w:rsid w:val="00513B60"/>
    <w:rsid w:val="00515023"/>
    <w:rsid w:val="00515B23"/>
    <w:rsid w:val="0051746B"/>
    <w:rsid w:val="00522F91"/>
    <w:rsid w:val="005234D9"/>
    <w:rsid w:val="005250E4"/>
    <w:rsid w:val="00525F35"/>
    <w:rsid w:val="00526CE9"/>
    <w:rsid w:val="00527972"/>
    <w:rsid w:val="00527E97"/>
    <w:rsid w:val="005352CB"/>
    <w:rsid w:val="00535CCD"/>
    <w:rsid w:val="00535EAC"/>
    <w:rsid w:val="00537DFA"/>
    <w:rsid w:val="00540138"/>
    <w:rsid w:val="005402B3"/>
    <w:rsid w:val="00547167"/>
    <w:rsid w:val="00547171"/>
    <w:rsid w:val="00547467"/>
    <w:rsid w:val="0055372B"/>
    <w:rsid w:val="005574FD"/>
    <w:rsid w:val="005600EF"/>
    <w:rsid w:val="00560EE8"/>
    <w:rsid w:val="00561A54"/>
    <w:rsid w:val="0056711D"/>
    <w:rsid w:val="0057294D"/>
    <w:rsid w:val="00572D44"/>
    <w:rsid w:val="005743B7"/>
    <w:rsid w:val="005757E4"/>
    <w:rsid w:val="00575851"/>
    <w:rsid w:val="0058056B"/>
    <w:rsid w:val="00582BC7"/>
    <w:rsid w:val="005842E5"/>
    <w:rsid w:val="00590A48"/>
    <w:rsid w:val="00592D66"/>
    <w:rsid w:val="00592F36"/>
    <w:rsid w:val="00594BC9"/>
    <w:rsid w:val="005A16BA"/>
    <w:rsid w:val="005A29F4"/>
    <w:rsid w:val="005A307D"/>
    <w:rsid w:val="005A36EC"/>
    <w:rsid w:val="005A695D"/>
    <w:rsid w:val="005B3246"/>
    <w:rsid w:val="005B5ED4"/>
    <w:rsid w:val="005B72F6"/>
    <w:rsid w:val="005C159B"/>
    <w:rsid w:val="005C24BF"/>
    <w:rsid w:val="005C54C4"/>
    <w:rsid w:val="005C6183"/>
    <w:rsid w:val="005C7587"/>
    <w:rsid w:val="005C7B7B"/>
    <w:rsid w:val="005D0301"/>
    <w:rsid w:val="005D04CC"/>
    <w:rsid w:val="005D0B0B"/>
    <w:rsid w:val="005E0D0B"/>
    <w:rsid w:val="005E2AAD"/>
    <w:rsid w:val="005E4DE1"/>
    <w:rsid w:val="005E7824"/>
    <w:rsid w:val="005F0B53"/>
    <w:rsid w:val="005F1AD3"/>
    <w:rsid w:val="005F1CDF"/>
    <w:rsid w:val="005F3238"/>
    <w:rsid w:val="005F3B54"/>
    <w:rsid w:val="005F3C34"/>
    <w:rsid w:val="005F3EB4"/>
    <w:rsid w:val="005F4F45"/>
    <w:rsid w:val="005F513F"/>
    <w:rsid w:val="005F6CB3"/>
    <w:rsid w:val="00600120"/>
    <w:rsid w:val="006004C7"/>
    <w:rsid w:val="006025B9"/>
    <w:rsid w:val="00604347"/>
    <w:rsid w:val="00604B36"/>
    <w:rsid w:val="00614E90"/>
    <w:rsid w:val="0061505D"/>
    <w:rsid w:val="006150B3"/>
    <w:rsid w:val="0062698A"/>
    <w:rsid w:val="00632404"/>
    <w:rsid w:val="00635098"/>
    <w:rsid w:val="00636956"/>
    <w:rsid w:val="00637752"/>
    <w:rsid w:val="006415BF"/>
    <w:rsid w:val="0064184B"/>
    <w:rsid w:val="0064242D"/>
    <w:rsid w:val="00647505"/>
    <w:rsid w:val="006476F4"/>
    <w:rsid w:val="0065251A"/>
    <w:rsid w:val="00653D9A"/>
    <w:rsid w:val="006546F3"/>
    <w:rsid w:val="00655574"/>
    <w:rsid w:val="00655CD3"/>
    <w:rsid w:val="00660AFB"/>
    <w:rsid w:val="006614C6"/>
    <w:rsid w:val="00663BD0"/>
    <w:rsid w:val="00664709"/>
    <w:rsid w:val="006671BB"/>
    <w:rsid w:val="00671AB6"/>
    <w:rsid w:val="00672729"/>
    <w:rsid w:val="00672BF5"/>
    <w:rsid w:val="00677810"/>
    <w:rsid w:val="00682CCC"/>
    <w:rsid w:val="00682D73"/>
    <w:rsid w:val="0068558F"/>
    <w:rsid w:val="00686653"/>
    <w:rsid w:val="00686966"/>
    <w:rsid w:val="006904FD"/>
    <w:rsid w:val="006906A7"/>
    <w:rsid w:val="00693069"/>
    <w:rsid w:val="006936D3"/>
    <w:rsid w:val="00694FC0"/>
    <w:rsid w:val="006A14D4"/>
    <w:rsid w:val="006A769D"/>
    <w:rsid w:val="006B104E"/>
    <w:rsid w:val="006B190A"/>
    <w:rsid w:val="006B28D1"/>
    <w:rsid w:val="006B4428"/>
    <w:rsid w:val="006B5319"/>
    <w:rsid w:val="006B6281"/>
    <w:rsid w:val="006B6AAD"/>
    <w:rsid w:val="006B6F96"/>
    <w:rsid w:val="006B7E0C"/>
    <w:rsid w:val="006C0058"/>
    <w:rsid w:val="006C1140"/>
    <w:rsid w:val="006C2033"/>
    <w:rsid w:val="006C24AE"/>
    <w:rsid w:val="006C36E0"/>
    <w:rsid w:val="006D5172"/>
    <w:rsid w:val="006D7B41"/>
    <w:rsid w:val="006D7B8D"/>
    <w:rsid w:val="006E0076"/>
    <w:rsid w:val="006E0664"/>
    <w:rsid w:val="006E0686"/>
    <w:rsid w:val="006E5E3D"/>
    <w:rsid w:val="006F1E68"/>
    <w:rsid w:val="006F2120"/>
    <w:rsid w:val="006F2AD3"/>
    <w:rsid w:val="006F38C3"/>
    <w:rsid w:val="00702264"/>
    <w:rsid w:val="007028E5"/>
    <w:rsid w:val="00706AA6"/>
    <w:rsid w:val="0071112E"/>
    <w:rsid w:val="00715C93"/>
    <w:rsid w:val="00717630"/>
    <w:rsid w:val="0072219B"/>
    <w:rsid w:val="007221E8"/>
    <w:rsid w:val="007229BB"/>
    <w:rsid w:val="00722DEE"/>
    <w:rsid w:val="007261AE"/>
    <w:rsid w:val="007312F0"/>
    <w:rsid w:val="00735D41"/>
    <w:rsid w:val="00736913"/>
    <w:rsid w:val="00736AE2"/>
    <w:rsid w:val="00741171"/>
    <w:rsid w:val="00741387"/>
    <w:rsid w:val="0074575F"/>
    <w:rsid w:val="00746AB6"/>
    <w:rsid w:val="00747DC3"/>
    <w:rsid w:val="007529BF"/>
    <w:rsid w:val="00754D73"/>
    <w:rsid w:val="0075524C"/>
    <w:rsid w:val="00757673"/>
    <w:rsid w:val="007641B2"/>
    <w:rsid w:val="0076427D"/>
    <w:rsid w:val="007651FA"/>
    <w:rsid w:val="007668C8"/>
    <w:rsid w:val="00770227"/>
    <w:rsid w:val="00773D48"/>
    <w:rsid w:val="0077782A"/>
    <w:rsid w:val="0078277B"/>
    <w:rsid w:val="00783CB0"/>
    <w:rsid w:val="007851F3"/>
    <w:rsid w:val="007860C0"/>
    <w:rsid w:val="00786589"/>
    <w:rsid w:val="007866A0"/>
    <w:rsid w:val="00792974"/>
    <w:rsid w:val="00792F25"/>
    <w:rsid w:val="0079618B"/>
    <w:rsid w:val="00796803"/>
    <w:rsid w:val="00796B97"/>
    <w:rsid w:val="007A0204"/>
    <w:rsid w:val="007A251C"/>
    <w:rsid w:val="007A3019"/>
    <w:rsid w:val="007A43AD"/>
    <w:rsid w:val="007A784D"/>
    <w:rsid w:val="007A7EE0"/>
    <w:rsid w:val="007B0891"/>
    <w:rsid w:val="007B4E22"/>
    <w:rsid w:val="007C1B28"/>
    <w:rsid w:val="007C1F34"/>
    <w:rsid w:val="007C3068"/>
    <w:rsid w:val="007C3D2C"/>
    <w:rsid w:val="007C53BB"/>
    <w:rsid w:val="007C6DBF"/>
    <w:rsid w:val="007D0B06"/>
    <w:rsid w:val="007D0F89"/>
    <w:rsid w:val="007D2986"/>
    <w:rsid w:val="007D2F27"/>
    <w:rsid w:val="007D5CD1"/>
    <w:rsid w:val="007E0635"/>
    <w:rsid w:val="007E2234"/>
    <w:rsid w:val="007E227F"/>
    <w:rsid w:val="007E2BAE"/>
    <w:rsid w:val="007F08F6"/>
    <w:rsid w:val="007F100B"/>
    <w:rsid w:val="007F6B2C"/>
    <w:rsid w:val="007F798D"/>
    <w:rsid w:val="00802F3E"/>
    <w:rsid w:val="00812D8A"/>
    <w:rsid w:val="00813AE7"/>
    <w:rsid w:val="008146C2"/>
    <w:rsid w:val="00822D08"/>
    <w:rsid w:val="0082349F"/>
    <w:rsid w:val="0082402B"/>
    <w:rsid w:val="008258DE"/>
    <w:rsid w:val="008262F8"/>
    <w:rsid w:val="00826C91"/>
    <w:rsid w:val="00834069"/>
    <w:rsid w:val="0083676E"/>
    <w:rsid w:val="00841545"/>
    <w:rsid w:val="00841BCD"/>
    <w:rsid w:val="008451B4"/>
    <w:rsid w:val="008473CF"/>
    <w:rsid w:val="008477A0"/>
    <w:rsid w:val="0085452E"/>
    <w:rsid w:val="008563B3"/>
    <w:rsid w:val="00857947"/>
    <w:rsid w:val="0086618C"/>
    <w:rsid w:val="00866ECC"/>
    <w:rsid w:val="00867394"/>
    <w:rsid w:val="0087188F"/>
    <w:rsid w:val="00871D22"/>
    <w:rsid w:val="0087273D"/>
    <w:rsid w:val="00872F80"/>
    <w:rsid w:val="008730BC"/>
    <w:rsid w:val="00874C0D"/>
    <w:rsid w:val="00875349"/>
    <w:rsid w:val="008755A1"/>
    <w:rsid w:val="008849D3"/>
    <w:rsid w:val="0088562E"/>
    <w:rsid w:val="00885897"/>
    <w:rsid w:val="00890E0F"/>
    <w:rsid w:val="00890F7B"/>
    <w:rsid w:val="00892407"/>
    <w:rsid w:val="00897C20"/>
    <w:rsid w:val="008A0923"/>
    <w:rsid w:val="008A286B"/>
    <w:rsid w:val="008A28E8"/>
    <w:rsid w:val="008A2FB5"/>
    <w:rsid w:val="008A32BA"/>
    <w:rsid w:val="008A4DBF"/>
    <w:rsid w:val="008A6160"/>
    <w:rsid w:val="008B23E8"/>
    <w:rsid w:val="008B267D"/>
    <w:rsid w:val="008B2F76"/>
    <w:rsid w:val="008B35B9"/>
    <w:rsid w:val="008B6669"/>
    <w:rsid w:val="008C058C"/>
    <w:rsid w:val="008C3884"/>
    <w:rsid w:val="008D46AC"/>
    <w:rsid w:val="008D5898"/>
    <w:rsid w:val="008E0EDF"/>
    <w:rsid w:val="008E50A2"/>
    <w:rsid w:val="008E7D45"/>
    <w:rsid w:val="008F01DB"/>
    <w:rsid w:val="008F4DE7"/>
    <w:rsid w:val="008F4FF7"/>
    <w:rsid w:val="008F5BF5"/>
    <w:rsid w:val="008F6CF0"/>
    <w:rsid w:val="009008AC"/>
    <w:rsid w:val="00921D69"/>
    <w:rsid w:val="009226EF"/>
    <w:rsid w:val="00923194"/>
    <w:rsid w:val="00926A76"/>
    <w:rsid w:val="00932956"/>
    <w:rsid w:val="009338AD"/>
    <w:rsid w:val="0093466D"/>
    <w:rsid w:val="00934B17"/>
    <w:rsid w:val="00935B3B"/>
    <w:rsid w:val="00941763"/>
    <w:rsid w:val="0094233A"/>
    <w:rsid w:val="009431F6"/>
    <w:rsid w:val="009432DD"/>
    <w:rsid w:val="009454CF"/>
    <w:rsid w:val="009474DD"/>
    <w:rsid w:val="00950736"/>
    <w:rsid w:val="0095136C"/>
    <w:rsid w:val="00956934"/>
    <w:rsid w:val="0096044C"/>
    <w:rsid w:val="0096176B"/>
    <w:rsid w:val="00962A1D"/>
    <w:rsid w:val="009650B2"/>
    <w:rsid w:val="00970EBB"/>
    <w:rsid w:val="0097166A"/>
    <w:rsid w:val="0097368F"/>
    <w:rsid w:val="0098073B"/>
    <w:rsid w:val="00980C2A"/>
    <w:rsid w:val="00981A3A"/>
    <w:rsid w:val="0098269E"/>
    <w:rsid w:val="00983DEA"/>
    <w:rsid w:val="009928E7"/>
    <w:rsid w:val="009968FC"/>
    <w:rsid w:val="009976CC"/>
    <w:rsid w:val="009A2997"/>
    <w:rsid w:val="009A3180"/>
    <w:rsid w:val="009A37FB"/>
    <w:rsid w:val="009A67A0"/>
    <w:rsid w:val="009A7B65"/>
    <w:rsid w:val="009B52BA"/>
    <w:rsid w:val="009C49F9"/>
    <w:rsid w:val="009C4EB5"/>
    <w:rsid w:val="009C630D"/>
    <w:rsid w:val="009C6916"/>
    <w:rsid w:val="009C6E8A"/>
    <w:rsid w:val="009C6F53"/>
    <w:rsid w:val="009C7119"/>
    <w:rsid w:val="009D0733"/>
    <w:rsid w:val="009D2EE3"/>
    <w:rsid w:val="009D30BE"/>
    <w:rsid w:val="009D7D1B"/>
    <w:rsid w:val="009E02AC"/>
    <w:rsid w:val="009E4E84"/>
    <w:rsid w:val="009E5057"/>
    <w:rsid w:val="009E631A"/>
    <w:rsid w:val="009E73D9"/>
    <w:rsid w:val="009F19E9"/>
    <w:rsid w:val="009F32D5"/>
    <w:rsid w:val="009F56F4"/>
    <w:rsid w:val="00A02C8B"/>
    <w:rsid w:val="00A102B3"/>
    <w:rsid w:val="00A10F5B"/>
    <w:rsid w:val="00A11AA9"/>
    <w:rsid w:val="00A124FF"/>
    <w:rsid w:val="00A13A13"/>
    <w:rsid w:val="00A13C28"/>
    <w:rsid w:val="00A21DA9"/>
    <w:rsid w:val="00A26CDD"/>
    <w:rsid w:val="00A26DA7"/>
    <w:rsid w:val="00A27D77"/>
    <w:rsid w:val="00A27E00"/>
    <w:rsid w:val="00A27FB2"/>
    <w:rsid w:val="00A30C26"/>
    <w:rsid w:val="00A30F12"/>
    <w:rsid w:val="00A33626"/>
    <w:rsid w:val="00A356C1"/>
    <w:rsid w:val="00A37269"/>
    <w:rsid w:val="00A41F17"/>
    <w:rsid w:val="00A4262E"/>
    <w:rsid w:val="00A4265D"/>
    <w:rsid w:val="00A443CB"/>
    <w:rsid w:val="00A45BC2"/>
    <w:rsid w:val="00A50493"/>
    <w:rsid w:val="00A51C71"/>
    <w:rsid w:val="00A526E9"/>
    <w:rsid w:val="00A53869"/>
    <w:rsid w:val="00A554AE"/>
    <w:rsid w:val="00A56CA5"/>
    <w:rsid w:val="00A61DF6"/>
    <w:rsid w:val="00A6401C"/>
    <w:rsid w:val="00A6498C"/>
    <w:rsid w:val="00A66C7B"/>
    <w:rsid w:val="00A679D8"/>
    <w:rsid w:val="00A71A41"/>
    <w:rsid w:val="00A724B0"/>
    <w:rsid w:val="00A72724"/>
    <w:rsid w:val="00A72856"/>
    <w:rsid w:val="00A8204B"/>
    <w:rsid w:val="00A8279D"/>
    <w:rsid w:val="00A83370"/>
    <w:rsid w:val="00A836E2"/>
    <w:rsid w:val="00A8472D"/>
    <w:rsid w:val="00A86282"/>
    <w:rsid w:val="00A86F71"/>
    <w:rsid w:val="00A91DCA"/>
    <w:rsid w:val="00A95EF1"/>
    <w:rsid w:val="00A969C8"/>
    <w:rsid w:val="00A97A9C"/>
    <w:rsid w:val="00AA02DA"/>
    <w:rsid w:val="00AA0821"/>
    <w:rsid w:val="00AA1D09"/>
    <w:rsid w:val="00AA2470"/>
    <w:rsid w:val="00AA62A6"/>
    <w:rsid w:val="00AB03C4"/>
    <w:rsid w:val="00AB7E73"/>
    <w:rsid w:val="00AC22A6"/>
    <w:rsid w:val="00AD36B2"/>
    <w:rsid w:val="00AD4265"/>
    <w:rsid w:val="00AD651F"/>
    <w:rsid w:val="00AE5EBE"/>
    <w:rsid w:val="00AE6CF1"/>
    <w:rsid w:val="00AF3BEF"/>
    <w:rsid w:val="00AF4004"/>
    <w:rsid w:val="00AF4304"/>
    <w:rsid w:val="00AF57B8"/>
    <w:rsid w:val="00AF633B"/>
    <w:rsid w:val="00AF65DF"/>
    <w:rsid w:val="00AF7112"/>
    <w:rsid w:val="00AF7352"/>
    <w:rsid w:val="00B00235"/>
    <w:rsid w:val="00B050FE"/>
    <w:rsid w:val="00B05445"/>
    <w:rsid w:val="00B06FB4"/>
    <w:rsid w:val="00B1051D"/>
    <w:rsid w:val="00B138A8"/>
    <w:rsid w:val="00B13B86"/>
    <w:rsid w:val="00B141C4"/>
    <w:rsid w:val="00B149BB"/>
    <w:rsid w:val="00B177EF"/>
    <w:rsid w:val="00B23B57"/>
    <w:rsid w:val="00B242C0"/>
    <w:rsid w:val="00B259C7"/>
    <w:rsid w:val="00B25A15"/>
    <w:rsid w:val="00B271B6"/>
    <w:rsid w:val="00B27C64"/>
    <w:rsid w:val="00B30778"/>
    <w:rsid w:val="00B30942"/>
    <w:rsid w:val="00B32295"/>
    <w:rsid w:val="00B33453"/>
    <w:rsid w:val="00B40D60"/>
    <w:rsid w:val="00B4256B"/>
    <w:rsid w:val="00B5310B"/>
    <w:rsid w:val="00B546B1"/>
    <w:rsid w:val="00B56485"/>
    <w:rsid w:val="00B610F2"/>
    <w:rsid w:val="00B616CF"/>
    <w:rsid w:val="00B63AAC"/>
    <w:rsid w:val="00B644D3"/>
    <w:rsid w:val="00B64F4C"/>
    <w:rsid w:val="00B732D6"/>
    <w:rsid w:val="00B80263"/>
    <w:rsid w:val="00B81ABE"/>
    <w:rsid w:val="00B83543"/>
    <w:rsid w:val="00B84303"/>
    <w:rsid w:val="00B85564"/>
    <w:rsid w:val="00B86B0A"/>
    <w:rsid w:val="00B923FB"/>
    <w:rsid w:val="00B97A77"/>
    <w:rsid w:val="00BA02B5"/>
    <w:rsid w:val="00BA0789"/>
    <w:rsid w:val="00BA0AD7"/>
    <w:rsid w:val="00BA0BFB"/>
    <w:rsid w:val="00BA2649"/>
    <w:rsid w:val="00BA2F0D"/>
    <w:rsid w:val="00BA38B4"/>
    <w:rsid w:val="00BA4F36"/>
    <w:rsid w:val="00BA7B78"/>
    <w:rsid w:val="00BB41A5"/>
    <w:rsid w:val="00BC0E6B"/>
    <w:rsid w:val="00BC1785"/>
    <w:rsid w:val="00BC2385"/>
    <w:rsid w:val="00BC4284"/>
    <w:rsid w:val="00BC4AF3"/>
    <w:rsid w:val="00BC53DA"/>
    <w:rsid w:val="00BC6B57"/>
    <w:rsid w:val="00BD2C6E"/>
    <w:rsid w:val="00BD351A"/>
    <w:rsid w:val="00BD37F9"/>
    <w:rsid w:val="00BD6F2B"/>
    <w:rsid w:val="00BD749A"/>
    <w:rsid w:val="00BE068A"/>
    <w:rsid w:val="00BE3E9E"/>
    <w:rsid w:val="00BE4EC7"/>
    <w:rsid w:val="00BE71D1"/>
    <w:rsid w:val="00BE78DF"/>
    <w:rsid w:val="00BF17DC"/>
    <w:rsid w:val="00BF2A55"/>
    <w:rsid w:val="00BF3886"/>
    <w:rsid w:val="00BF5F85"/>
    <w:rsid w:val="00BF651E"/>
    <w:rsid w:val="00BF6BBA"/>
    <w:rsid w:val="00C00BF2"/>
    <w:rsid w:val="00C0210C"/>
    <w:rsid w:val="00C022DA"/>
    <w:rsid w:val="00C037C8"/>
    <w:rsid w:val="00C039CF"/>
    <w:rsid w:val="00C04DAD"/>
    <w:rsid w:val="00C06BFF"/>
    <w:rsid w:val="00C07BF8"/>
    <w:rsid w:val="00C1683C"/>
    <w:rsid w:val="00C1745B"/>
    <w:rsid w:val="00C22B2D"/>
    <w:rsid w:val="00C234CB"/>
    <w:rsid w:val="00C32C47"/>
    <w:rsid w:val="00C32E0F"/>
    <w:rsid w:val="00C34337"/>
    <w:rsid w:val="00C35204"/>
    <w:rsid w:val="00C36289"/>
    <w:rsid w:val="00C36798"/>
    <w:rsid w:val="00C368A5"/>
    <w:rsid w:val="00C37B0F"/>
    <w:rsid w:val="00C40DA1"/>
    <w:rsid w:val="00C44DF9"/>
    <w:rsid w:val="00C45978"/>
    <w:rsid w:val="00C460AC"/>
    <w:rsid w:val="00C46D61"/>
    <w:rsid w:val="00C50E1F"/>
    <w:rsid w:val="00C5616B"/>
    <w:rsid w:val="00C61FFB"/>
    <w:rsid w:val="00C640E8"/>
    <w:rsid w:val="00C64B62"/>
    <w:rsid w:val="00C65761"/>
    <w:rsid w:val="00C65F50"/>
    <w:rsid w:val="00C66BB1"/>
    <w:rsid w:val="00C730B7"/>
    <w:rsid w:val="00C7397F"/>
    <w:rsid w:val="00C74E1C"/>
    <w:rsid w:val="00C7689D"/>
    <w:rsid w:val="00C816B0"/>
    <w:rsid w:val="00C82645"/>
    <w:rsid w:val="00C87010"/>
    <w:rsid w:val="00C87C31"/>
    <w:rsid w:val="00C91823"/>
    <w:rsid w:val="00C91BBD"/>
    <w:rsid w:val="00C92FFA"/>
    <w:rsid w:val="00C93A9A"/>
    <w:rsid w:val="00C95ED9"/>
    <w:rsid w:val="00C979FE"/>
    <w:rsid w:val="00CA0E78"/>
    <w:rsid w:val="00CA4700"/>
    <w:rsid w:val="00CA7B08"/>
    <w:rsid w:val="00CB1C63"/>
    <w:rsid w:val="00CB30B2"/>
    <w:rsid w:val="00CB37CC"/>
    <w:rsid w:val="00CB3FBF"/>
    <w:rsid w:val="00CB5632"/>
    <w:rsid w:val="00CB589A"/>
    <w:rsid w:val="00CC4EC7"/>
    <w:rsid w:val="00CC667C"/>
    <w:rsid w:val="00CC6F3A"/>
    <w:rsid w:val="00CD0DA4"/>
    <w:rsid w:val="00CD297F"/>
    <w:rsid w:val="00CD467A"/>
    <w:rsid w:val="00CD5B4A"/>
    <w:rsid w:val="00CE1656"/>
    <w:rsid w:val="00CE3C93"/>
    <w:rsid w:val="00CE6072"/>
    <w:rsid w:val="00CF028C"/>
    <w:rsid w:val="00CF368D"/>
    <w:rsid w:val="00CF7381"/>
    <w:rsid w:val="00D00BAA"/>
    <w:rsid w:val="00D01263"/>
    <w:rsid w:val="00D013D9"/>
    <w:rsid w:val="00D069A4"/>
    <w:rsid w:val="00D10479"/>
    <w:rsid w:val="00D1314D"/>
    <w:rsid w:val="00D1456F"/>
    <w:rsid w:val="00D15BFC"/>
    <w:rsid w:val="00D15C8F"/>
    <w:rsid w:val="00D16EEE"/>
    <w:rsid w:val="00D17CEB"/>
    <w:rsid w:val="00D17E2C"/>
    <w:rsid w:val="00D2013C"/>
    <w:rsid w:val="00D20D15"/>
    <w:rsid w:val="00D21163"/>
    <w:rsid w:val="00D2212B"/>
    <w:rsid w:val="00D2255E"/>
    <w:rsid w:val="00D22C1A"/>
    <w:rsid w:val="00D23E88"/>
    <w:rsid w:val="00D27310"/>
    <w:rsid w:val="00D27B0F"/>
    <w:rsid w:val="00D32A1C"/>
    <w:rsid w:val="00D40F26"/>
    <w:rsid w:val="00D42B34"/>
    <w:rsid w:val="00D439C7"/>
    <w:rsid w:val="00D44D88"/>
    <w:rsid w:val="00D45600"/>
    <w:rsid w:val="00D45D6D"/>
    <w:rsid w:val="00D53297"/>
    <w:rsid w:val="00D551AC"/>
    <w:rsid w:val="00D55503"/>
    <w:rsid w:val="00D570A4"/>
    <w:rsid w:val="00D604CE"/>
    <w:rsid w:val="00D6194B"/>
    <w:rsid w:val="00D66C02"/>
    <w:rsid w:val="00D71E28"/>
    <w:rsid w:val="00D74496"/>
    <w:rsid w:val="00D7473B"/>
    <w:rsid w:val="00D75B83"/>
    <w:rsid w:val="00D771F6"/>
    <w:rsid w:val="00D870AA"/>
    <w:rsid w:val="00D87A57"/>
    <w:rsid w:val="00D935A7"/>
    <w:rsid w:val="00D939B7"/>
    <w:rsid w:val="00D960B3"/>
    <w:rsid w:val="00DA6612"/>
    <w:rsid w:val="00DA6A16"/>
    <w:rsid w:val="00DA6D80"/>
    <w:rsid w:val="00DB2212"/>
    <w:rsid w:val="00DB2710"/>
    <w:rsid w:val="00DB4413"/>
    <w:rsid w:val="00DB4758"/>
    <w:rsid w:val="00DB53D0"/>
    <w:rsid w:val="00DB63C8"/>
    <w:rsid w:val="00DB787E"/>
    <w:rsid w:val="00DC2650"/>
    <w:rsid w:val="00DC30A5"/>
    <w:rsid w:val="00DC4A06"/>
    <w:rsid w:val="00DC7598"/>
    <w:rsid w:val="00DC7AD1"/>
    <w:rsid w:val="00DC7FB0"/>
    <w:rsid w:val="00DD0845"/>
    <w:rsid w:val="00DD5992"/>
    <w:rsid w:val="00DD5A1C"/>
    <w:rsid w:val="00DE319A"/>
    <w:rsid w:val="00DE3CAA"/>
    <w:rsid w:val="00DE46FD"/>
    <w:rsid w:val="00DE47FF"/>
    <w:rsid w:val="00DE638D"/>
    <w:rsid w:val="00DF0A52"/>
    <w:rsid w:val="00DF1C23"/>
    <w:rsid w:val="00E00E00"/>
    <w:rsid w:val="00E03962"/>
    <w:rsid w:val="00E039BB"/>
    <w:rsid w:val="00E04909"/>
    <w:rsid w:val="00E05191"/>
    <w:rsid w:val="00E067F7"/>
    <w:rsid w:val="00E07D13"/>
    <w:rsid w:val="00E10B8A"/>
    <w:rsid w:val="00E11C8A"/>
    <w:rsid w:val="00E15951"/>
    <w:rsid w:val="00E170BC"/>
    <w:rsid w:val="00E20E1A"/>
    <w:rsid w:val="00E22661"/>
    <w:rsid w:val="00E23FD4"/>
    <w:rsid w:val="00E24A07"/>
    <w:rsid w:val="00E30776"/>
    <w:rsid w:val="00E31D1C"/>
    <w:rsid w:val="00E32061"/>
    <w:rsid w:val="00E329BC"/>
    <w:rsid w:val="00E32EAE"/>
    <w:rsid w:val="00E33555"/>
    <w:rsid w:val="00E33E3E"/>
    <w:rsid w:val="00E33F06"/>
    <w:rsid w:val="00E3494C"/>
    <w:rsid w:val="00E44823"/>
    <w:rsid w:val="00E4623B"/>
    <w:rsid w:val="00E4674D"/>
    <w:rsid w:val="00E47B84"/>
    <w:rsid w:val="00E53710"/>
    <w:rsid w:val="00E53B98"/>
    <w:rsid w:val="00E53CCA"/>
    <w:rsid w:val="00E552E8"/>
    <w:rsid w:val="00E55B9E"/>
    <w:rsid w:val="00E5714A"/>
    <w:rsid w:val="00E60CC8"/>
    <w:rsid w:val="00E60F97"/>
    <w:rsid w:val="00E62BDC"/>
    <w:rsid w:val="00E63897"/>
    <w:rsid w:val="00E6392B"/>
    <w:rsid w:val="00E665E9"/>
    <w:rsid w:val="00E66C5F"/>
    <w:rsid w:val="00E728BF"/>
    <w:rsid w:val="00E7510B"/>
    <w:rsid w:val="00E774B1"/>
    <w:rsid w:val="00E77716"/>
    <w:rsid w:val="00E80C31"/>
    <w:rsid w:val="00E8126E"/>
    <w:rsid w:val="00E81FDC"/>
    <w:rsid w:val="00E82D5B"/>
    <w:rsid w:val="00E8447C"/>
    <w:rsid w:val="00E84831"/>
    <w:rsid w:val="00E84DFE"/>
    <w:rsid w:val="00E85412"/>
    <w:rsid w:val="00E87D59"/>
    <w:rsid w:val="00E913FC"/>
    <w:rsid w:val="00E917D4"/>
    <w:rsid w:val="00E918B4"/>
    <w:rsid w:val="00E942AD"/>
    <w:rsid w:val="00E968F8"/>
    <w:rsid w:val="00E9728B"/>
    <w:rsid w:val="00EA007C"/>
    <w:rsid w:val="00EA0762"/>
    <w:rsid w:val="00EA2E50"/>
    <w:rsid w:val="00EA3CA9"/>
    <w:rsid w:val="00EA3CFD"/>
    <w:rsid w:val="00EA615D"/>
    <w:rsid w:val="00EB08D5"/>
    <w:rsid w:val="00EB24F7"/>
    <w:rsid w:val="00EB44FE"/>
    <w:rsid w:val="00EB4BCF"/>
    <w:rsid w:val="00EB53CE"/>
    <w:rsid w:val="00EB5C1E"/>
    <w:rsid w:val="00EC3099"/>
    <w:rsid w:val="00EC3F85"/>
    <w:rsid w:val="00EC437A"/>
    <w:rsid w:val="00EC4834"/>
    <w:rsid w:val="00EC5710"/>
    <w:rsid w:val="00EC5CBC"/>
    <w:rsid w:val="00EC7C7D"/>
    <w:rsid w:val="00ED503B"/>
    <w:rsid w:val="00ED7E6F"/>
    <w:rsid w:val="00EE0D43"/>
    <w:rsid w:val="00EE2088"/>
    <w:rsid w:val="00EE2B34"/>
    <w:rsid w:val="00EE6870"/>
    <w:rsid w:val="00EF26F4"/>
    <w:rsid w:val="00EF4A71"/>
    <w:rsid w:val="00F0163D"/>
    <w:rsid w:val="00F01D9B"/>
    <w:rsid w:val="00F02588"/>
    <w:rsid w:val="00F03ED0"/>
    <w:rsid w:val="00F06A28"/>
    <w:rsid w:val="00F07C1C"/>
    <w:rsid w:val="00F132F1"/>
    <w:rsid w:val="00F133F8"/>
    <w:rsid w:val="00F14868"/>
    <w:rsid w:val="00F20B0D"/>
    <w:rsid w:val="00F2228E"/>
    <w:rsid w:val="00F22E9E"/>
    <w:rsid w:val="00F24DE5"/>
    <w:rsid w:val="00F26AB0"/>
    <w:rsid w:val="00F27D40"/>
    <w:rsid w:val="00F304F2"/>
    <w:rsid w:val="00F30649"/>
    <w:rsid w:val="00F31534"/>
    <w:rsid w:val="00F334FB"/>
    <w:rsid w:val="00F3530E"/>
    <w:rsid w:val="00F50837"/>
    <w:rsid w:val="00F520D4"/>
    <w:rsid w:val="00F5225E"/>
    <w:rsid w:val="00F53A76"/>
    <w:rsid w:val="00F53E43"/>
    <w:rsid w:val="00F5582F"/>
    <w:rsid w:val="00F572FE"/>
    <w:rsid w:val="00F63732"/>
    <w:rsid w:val="00F66B2A"/>
    <w:rsid w:val="00F708E0"/>
    <w:rsid w:val="00F73686"/>
    <w:rsid w:val="00F74C88"/>
    <w:rsid w:val="00F75469"/>
    <w:rsid w:val="00F7677E"/>
    <w:rsid w:val="00F843E5"/>
    <w:rsid w:val="00F84DC4"/>
    <w:rsid w:val="00F86369"/>
    <w:rsid w:val="00F86F2E"/>
    <w:rsid w:val="00F91944"/>
    <w:rsid w:val="00F91DAA"/>
    <w:rsid w:val="00F922C7"/>
    <w:rsid w:val="00F9345C"/>
    <w:rsid w:val="00F93682"/>
    <w:rsid w:val="00F96AEC"/>
    <w:rsid w:val="00F97BAE"/>
    <w:rsid w:val="00F97D0C"/>
    <w:rsid w:val="00F97DE8"/>
    <w:rsid w:val="00FA7B7E"/>
    <w:rsid w:val="00FB37A2"/>
    <w:rsid w:val="00FC6471"/>
    <w:rsid w:val="00FD099F"/>
    <w:rsid w:val="00FD29AC"/>
    <w:rsid w:val="00FD3E86"/>
    <w:rsid w:val="00FD4DDB"/>
    <w:rsid w:val="00FE1A64"/>
    <w:rsid w:val="00FE3192"/>
    <w:rsid w:val="00FE425D"/>
    <w:rsid w:val="00FF02CC"/>
    <w:rsid w:val="00FF04DF"/>
    <w:rsid w:val="00FF09A8"/>
    <w:rsid w:val="00FF0FF1"/>
    <w:rsid w:val="00FF347D"/>
    <w:rsid w:val="00FF3768"/>
    <w:rsid w:val="00FF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CF0"/>
    <w:pPr>
      <w:widowControl w:val="0"/>
      <w:suppressAutoHyphens/>
    </w:pPr>
    <w:rPr>
      <w:rFonts w:ascii="Arial" w:eastAsia="Arial Unicode MS" w:hAnsi="Arial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F6CF0"/>
    <w:rPr>
      <w:rFonts w:ascii="Symbol" w:hAnsi="Symbol" w:cs="OpenSymbol"/>
    </w:rPr>
  </w:style>
  <w:style w:type="character" w:customStyle="1" w:styleId="WW8Num2z1">
    <w:name w:val="WW8Num2z1"/>
    <w:rsid w:val="008F6CF0"/>
    <w:rPr>
      <w:rFonts w:ascii="OpenSymbol" w:hAnsi="OpenSymbol" w:cs="OpenSymbol"/>
    </w:rPr>
  </w:style>
  <w:style w:type="character" w:customStyle="1" w:styleId="WW8Num3z0">
    <w:name w:val="WW8Num3z0"/>
    <w:rsid w:val="008F6CF0"/>
    <w:rPr>
      <w:rFonts w:ascii="Symbol" w:hAnsi="Symbol" w:cs="OpenSymbol"/>
    </w:rPr>
  </w:style>
  <w:style w:type="character" w:customStyle="1" w:styleId="WW8Num3z1">
    <w:name w:val="WW8Num3z1"/>
    <w:rsid w:val="008F6CF0"/>
    <w:rPr>
      <w:rFonts w:ascii="OpenSymbol" w:hAnsi="OpenSymbol" w:cs="OpenSymbol"/>
    </w:rPr>
  </w:style>
  <w:style w:type="character" w:customStyle="1" w:styleId="WW8Num4z0">
    <w:name w:val="WW8Num4z0"/>
    <w:rsid w:val="008F6CF0"/>
    <w:rPr>
      <w:rFonts w:ascii="Symbol" w:hAnsi="Symbol" w:cs="OpenSymbol"/>
    </w:rPr>
  </w:style>
  <w:style w:type="character" w:customStyle="1" w:styleId="WW8Num4z1">
    <w:name w:val="WW8Num4z1"/>
    <w:rsid w:val="008F6CF0"/>
    <w:rPr>
      <w:rFonts w:ascii="OpenSymbol" w:hAnsi="OpenSymbol" w:cs="OpenSymbol"/>
    </w:rPr>
  </w:style>
  <w:style w:type="character" w:customStyle="1" w:styleId="WW8Num6z0">
    <w:name w:val="WW8Num6z0"/>
    <w:rsid w:val="008F6CF0"/>
    <w:rPr>
      <w:rFonts w:ascii="Symbol" w:hAnsi="Symbol" w:cs="OpenSymbol"/>
    </w:rPr>
  </w:style>
  <w:style w:type="character" w:customStyle="1" w:styleId="WW8Num6z1">
    <w:name w:val="WW8Num6z1"/>
    <w:rsid w:val="008F6CF0"/>
    <w:rPr>
      <w:rFonts w:ascii="OpenSymbol" w:hAnsi="OpenSymbol" w:cs="OpenSymbol"/>
    </w:rPr>
  </w:style>
  <w:style w:type="character" w:customStyle="1" w:styleId="WW8Num7z0">
    <w:name w:val="WW8Num7z0"/>
    <w:rsid w:val="008F6CF0"/>
    <w:rPr>
      <w:rFonts w:ascii="Symbol" w:hAnsi="Symbol" w:cs="OpenSymbol"/>
    </w:rPr>
  </w:style>
  <w:style w:type="character" w:customStyle="1" w:styleId="WW8Num7z1">
    <w:name w:val="WW8Num7z1"/>
    <w:rsid w:val="008F6CF0"/>
    <w:rPr>
      <w:rFonts w:ascii="OpenSymbol" w:hAnsi="OpenSymbol" w:cs="OpenSymbol"/>
    </w:rPr>
  </w:style>
  <w:style w:type="character" w:customStyle="1" w:styleId="WW8Num8z0">
    <w:name w:val="WW8Num8z0"/>
    <w:rsid w:val="008F6CF0"/>
    <w:rPr>
      <w:rFonts w:ascii="Symbol" w:hAnsi="Symbol" w:cs="OpenSymbol"/>
    </w:rPr>
  </w:style>
  <w:style w:type="character" w:customStyle="1" w:styleId="WW8Num8z1">
    <w:name w:val="WW8Num8z1"/>
    <w:rsid w:val="008F6CF0"/>
    <w:rPr>
      <w:rFonts w:ascii="OpenSymbol" w:hAnsi="OpenSymbol" w:cs="OpenSymbol"/>
    </w:rPr>
  </w:style>
  <w:style w:type="character" w:customStyle="1" w:styleId="WW8Num9z0">
    <w:name w:val="WW8Num9z0"/>
    <w:rsid w:val="008F6CF0"/>
    <w:rPr>
      <w:rFonts w:ascii="Symbol" w:hAnsi="Symbol" w:cs="OpenSymbol"/>
    </w:rPr>
  </w:style>
  <w:style w:type="character" w:customStyle="1" w:styleId="WW8Num10z0">
    <w:name w:val="WW8Num10z0"/>
    <w:rsid w:val="008F6CF0"/>
    <w:rPr>
      <w:rFonts w:ascii="Symbol" w:hAnsi="Symbol" w:cs="OpenSymbol"/>
    </w:rPr>
  </w:style>
  <w:style w:type="character" w:customStyle="1" w:styleId="WW8Num10z1">
    <w:name w:val="WW8Num10z1"/>
    <w:rsid w:val="008F6CF0"/>
    <w:rPr>
      <w:rFonts w:ascii="OpenSymbol" w:hAnsi="OpenSymbol" w:cs="OpenSymbol"/>
    </w:rPr>
  </w:style>
  <w:style w:type="character" w:customStyle="1" w:styleId="Absatz-Standardschriftart">
    <w:name w:val="Absatz-Standardschriftart"/>
    <w:rsid w:val="008F6CF0"/>
  </w:style>
  <w:style w:type="character" w:customStyle="1" w:styleId="2">
    <w:name w:val="Основной шрифт абзаца2"/>
    <w:rsid w:val="008F6CF0"/>
  </w:style>
  <w:style w:type="character" w:customStyle="1" w:styleId="WW8Num5z0">
    <w:name w:val="WW8Num5z0"/>
    <w:rsid w:val="008F6CF0"/>
    <w:rPr>
      <w:rFonts w:ascii="Symbol" w:hAnsi="Symbol" w:cs="OpenSymbol"/>
    </w:rPr>
  </w:style>
  <w:style w:type="character" w:customStyle="1" w:styleId="WW8Num5z1">
    <w:name w:val="WW8Num5z1"/>
    <w:rsid w:val="008F6CF0"/>
    <w:rPr>
      <w:rFonts w:ascii="OpenSymbol" w:hAnsi="OpenSymbol" w:cs="OpenSymbol"/>
    </w:rPr>
  </w:style>
  <w:style w:type="character" w:customStyle="1" w:styleId="WW8Num9z1">
    <w:name w:val="WW8Num9z1"/>
    <w:rsid w:val="008F6CF0"/>
    <w:rPr>
      <w:rFonts w:ascii="OpenSymbol" w:hAnsi="OpenSymbol" w:cs="OpenSymbol"/>
    </w:rPr>
  </w:style>
  <w:style w:type="character" w:customStyle="1" w:styleId="WW8Num11z0">
    <w:name w:val="WW8Num11z0"/>
    <w:rsid w:val="008F6CF0"/>
    <w:rPr>
      <w:rFonts w:ascii="Symbol" w:hAnsi="Symbol"/>
    </w:rPr>
  </w:style>
  <w:style w:type="character" w:customStyle="1" w:styleId="WW8Num11z1">
    <w:name w:val="WW8Num11z1"/>
    <w:rsid w:val="008F6CF0"/>
    <w:rPr>
      <w:rFonts w:ascii="Courier New" w:hAnsi="Courier New" w:cs="Courier New"/>
    </w:rPr>
  </w:style>
  <w:style w:type="character" w:customStyle="1" w:styleId="WW8Num11z2">
    <w:name w:val="WW8Num11z2"/>
    <w:rsid w:val="008F6CF0"/>
    <w:rPr>
      <w:rFonts w:ascii="Wingdings" w:hAnsi="Wingdings"/>
    </w:rPr>
  </w:style>
  <w:style w:type="character" w:customStyle="1" w:styleId="1">
    <w:name w:val="Основной шрифт абзаца1"/>
    <w:rsid w:val="008F6CF0"/>
  </w:style>
  <w:style w:type="character" w:customStyle="1" w:styleId="WW-Absatz-Standardschriftart">
    <w:name w:val="WW-Absatz-Standardschriftart"/>
    <w:rsid w:val="008F6CF0"/>
  </w:style>
  <w:style w:type="character" w:customStyle="1" w:styleId="a3">
    <w:name w:val="Символ нумерации"/>
    <w:rsid w:val="008F6CF0"/>
  </w:style>
  <w:style w:type="character" w:customStyle="1" w:styleId="a4">
    <w:name w:val="Маркеры списка"/>
    <w:rsid w:val="008F6CF0"/>
    <w:rPr>
      <w:rFonts w:ascii="OpenSymbol" w:eastAsia="OpenSymbol" w:hAnsi="OpenSymbol" w:cs="OpenSymbol"/>
    </w:rPr>
  </w:style>
  <w:style w:type="character" w:customStyle="1" w:styleId="3">
    <w:name w:val="Основной шрифт абзаца3"/>
    <w:rsid w:val="008F6CF0"/>
  </w:style>
  <w:style w:type="paragraph" w:customStyle="1" w:styleId="a5">
    <w:name w:val="Заголовок"/>
    <w:basedOn w:val="a"/>
    <w:next w:val="a6"/>
    <w:rsid w:val="008F6CF0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Body Text"/>
    <w:basedOn w:val="a"/>
    <w:semiHidden/>
    <w:rsid w:val="008F6CF0"/>
    <w:pPr>
      <w:spacing w:after="120"/>
    </w:pPr>
  </w:style>
  <w:style w:type="paragraph" w:styleId="a7">
    <w:name w:val="List"/>
    <w:basedOn w:val="a6"/>
    <w:semiHidden/>
    <w:rsid w:val="008F6CF0"/>
    <w:rPr>
      <w:rFonts w:cs="Tahoma"/>
    </w:rPr>
  </w:style>
  <w:style w:type="paragraph" w:customStyle="1" w:styleId="30">
    <w:name w:val="Название3"/>
    <w:basedOn w:val="a"/>
    <w:rsid w:val="008F6CF0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8F6CF0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8F6CF0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8F6CF0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8F6CF0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F6CF0"/>
    <w:pPr>
      <w:suppressLineNumbers/>
    </w:pPr>
    <w:rPr>
      <w:rFonts w:cs="Tahoma"/>
    </w:rPr>
  </w:style>
  <w:style w:type="paragraph" w:customStyle="1" w:styleId="a8">
    <w:name w:val="Содержимое таблицы"/>
    <w:basedOn w:val="a"/>
    <w:rsid w:val="008F6CF0"/>
    <w:pPr>
      <w:suppressLineNumbers/>
    </w:pPr>
  </w:style>
  <w:style w:type="paragraph" w:customStyle="1" w:styleId="a9">
    <w:name w:val="Заголовок таблицы"/>
    <w:basedOn w:val="a8"/>
    <w:rsid w:val="008F6CF0"/>
    <w:pPr>
      <w:jc w:val="center"/>
    </w:pPr>
    <w:rPr>
      <w:b/>
      <w:bCs/>
    </w:rPr>
  </w:style>
  <w:style w:type="paragraph" w:customStyle="1" w:styleId="ConsPlusNormal">
    <w:name w:val="ConsPlusNormal"/>
    <w:next w:val="a"/>
    <w:rsid w:val="008F6CF0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ConsPlusNonformat">
    <w:name w:val="ConsPlusNonformat"/>
    <w:basedOn w:val="a"/>
    <w:next w:val="ConsPlusNormal"/>
    <w:rsid w:val="008F6CF0"/>
    <w:pPr>
      <w:autoSpaceDE w:val="0"/>
    </w:pPr>
    <w:rPr>
      <w:rFonts w:ascii="Courier New" w:eastAsia="Courier New" w:hAnsi="Courier New"/>
      <w:szCs w:val="20"/>
    </w:rPr>
  </w:style>
  <w:style w:type="paragraph" w:customStyle="1" w:styleId="ConsPlusTitle">
    <w:name w:val="ConsPlusTitle"/>
    <w:basedOn w:val="a"/>
    <w:next w:val="ConsPlusNormal"/>
    <w:rsid w:val="008F6CF0"/>
    <w:pPr>
      <w:autoSpaceDE w:val="0"/>
    </w:pPr>
    <w:rPr>
      <w:rFonts w:eastAsia="Arial"/>
      <w:b/>
      <w:bCs/>
      <w:szCs w:val="20"/>
    </w:rPr>
  </w:style>
  <w:style w:type="paragraph" w:customStyle="1" w:styleId="ConsPlusCell">
    <w:name w:val="ConsPlusCell"/>
    <w:basedOn w:val="a"/>
    <w:rsid w:val="008F6CF0"/>
    <w:pPr>
      <w:autoSpaceDE w:val="0"/>
    </w:pPr>
    <w:rPr>
      <w:rFonts w:eastAsia="Arial"/>
      <w:szCs w:val="20"/>
    </w:rPr>
  </w:style>
  <w:style w:type="paragraph" w:customStyle="1" w:styleId="ConsPlusDocList">
    <w:name w:val="ConsPlusDocList"/>
    <w:basedOn w:val="a"/>
    <w:rsid w:val="008F6CF0"/>
    <w:pPr>
      <w:autoSpaceDE w:val="0"/>
    </w:pPr>
    <w:rPr>
      <w:rFonts w:ascii="Courier New" w:eastAsia="Courier New" w:hAnsi="Courier New"/>
      <w:szCs w:val="20"/>
    </w:rPr>
  </w:style>
  <w:style w:type="paragraph" w:styleId="aa">
    <w:name w:val="header"/>
    <w:basedOn w:val="a"/>
    <w:link w:val="ab"/>
    <w:uiPriority w:val="99"/>
    <w:unhideWhenUsed/>
    <w:rsid w:val="00D17C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7CEB"/>
    <w:rPr>
      <w:rFonts w:ascii="Arial" w:eastAsia="Arial Unicode MS" w:hAnsi="Arial"/>
      <w:kern w:val="1"/>
      <w:szCs w:val="24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D17C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D17CEB"/>
    <w:rPr>
      <w:rFonts w:ascii="Arial" w:eastAsia="Arial Unicode MS" w:hAnsi="Arial"/>
      <w:kern w:val="1"/>
      <w:szCs w:val="24"/>
      <w:lang w:eastAsia="ar-SA"/>
    </w:rPr>
  </w:style>
  <w:style w:type="table" w:styleId="ae">
    <w:name w:val="Table Grid"/>
    <w:basedOn w:val="a1"/>
    <w:uiPriority w:val="59"/>
    <w:rsid w:val="00F22E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C039CF"/>
    <w:rPr>
      <w:rFonts w:ascii="Tahoma" w:hAnsi="Tahoma" w:cs="Tahoma"/>
      <w:sz w:val="16"/>
      <w:szCs w:val="16"/>
    </w:rPr>
  </w:style>
  <w:style w:type="paragraph" w:styleId="af0">
    <w:name w:val="List Bullet"/>
    <w:basedOn w:val="a6"/>
    <w:autoRedefine/>
    <w:rsid w:val="0062698A"/>
    <w:pPr>
      <w:widowControl/>
      <w:suppressAutoHyphens w:val="0"/>
      <w:spacing w:after="0"/>
      <w:jc w:val="center"/>
    </w:pPr>
    <w:rPr>
      <w:rFonts w:ascii="Times New Roman" w:eastAsia="Times New Roman" w:hAnsi="Times New Roman"/>
      <w:b/>
      <w:kern w:val="0"/>
      <w:sz w:val="24"/>
      <w:lang w:eastAsia="ru-RU"/>
    </w:rPr>
  </w:style>
  <w:style w:type="character" w:customStyle="1" w:styleId="13pt0pt">
    <w:name w:val="Основной текст + 13 pt;Интервал 0 pt"/>
    <w:rsid w:val="008F4DE7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1">
    <w:name w:val="No Spacing"/>
    <w:uiPriority w:val="1"/>
    <w:qFormat/>
    <w:rsid w:val="008F4DE7"/>
    <w:pPr>
      <w:suppressAutoHyphens/>
    </w:pPr>
    <w:rPr>
      <w:rFonts w:ascii="Calibri" w:hAnsi="Calibri"/>
      <w:sz w:val="22"/>
      <w:szCs w:val="22"/>
      <w:lang w:eastAsia="zh-CN"/>
    </w:rPr>
  </w:style>
  <w:style w:type="character" w:styleId="af2">
    <w:name w:val="Hyperlink"/>
    <w:basedOn w:val="a0"/>
    <w:uiPriority w:val="99"/>
    <w:unhideWhenUsed/>
    <w:rsid w:val="007221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F064-BE2E-4110-AD97-8BE2F380A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ГКУ ДЗ ВО</Company>
  <LinksUpToDate>false</LinksUpToDate>
  <CharactersWithSpaces>16741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DJ_Diesel</dc:creator>
  <cp:keywords/>
  <cp:lastModifiedBy>a_koroleva</cp:lastModifiedBy>
  <cp:revision>4</cp:revision>
  <cp:lastPrinted>2020-04-23T05:43:00Z</cp:lastPrinted>
  <dcterms:created xsi:type="dcterms:W3CDTF">2020-04-22T12:04:00Z</dcterms:created>
  <dcterms:modified xsi:type="dcterms:W3CDTF">2020-04-23T05:43:00Z</dcterms:modified>
</cp:coreProperties>
</file>